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22"/>
        <w:gridCol w:w="2316"/>
      </w:tblGrid>
      <w:tr w:rsidR="00E722D0" w:rsidRPr="007E0CC2" w:rsidTr="00A06632">
        <w:trPr>
          <w:trHeight w:val="330"/>
        </w:trPr>
        <w:tc>
          <w:tcPr>
            <w:tcW w:w="952" w:type="dxa"/>
            <w:vMerge w:val="restart"/>
            <w:vAlign w:val="center"/>
          </w:tcPr>
          <w:p w:rsidR="00E722D0" w:rsidRPr="007E0CC2" w:rsidRDefault="00AB26B0" w:rsidP="00A06632">
            <w:r>
              <w:rPr>
                <w:noProof/>
              </w:rPr>
              <w:drawing>
                <wp:inline distT="0" distB="0" distL="0" distR="0">
                  <wp:extent cx="438150" cy="361950"/>
                  <wp:effectExtent l="19050" t="0" r="0" b="0"/>
                  <wp:docPr id="1" name="Рисунок 1" descr="C:\Documents and Settings\User\Рабочий стол\Фотографии\логотип Добрый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графии\логотип Добрый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E722D0" w:rsidRPr="007E0CC2" w:rsidRDefault="00E722D0" w:rsidP="00A06632">
            <w:pPr>
              <w:jc w:val="center"/>
            </w:pPr>
            <w:r w:rsidRPr="007E0CC2">
              <w:t>Департамент социального развития Ханты-Мансийского автономного округа - Югры</w:t>
            </w:r>
          </w:p>
        </w:tc>
      </w:tr>
      <w:tr w:rsidR="00E722D0" w:rsidRPr="007E0CC2" w:rsidTr="00A06632">
        <w:trPr>
          <w:trHeight w:val="277"/>
        </w:trPr>
        <w:tc>
          <w:tcPr>
            <w:tcW w:w="952" w:type="dxa"/>
            <w:vMerge/>
          </w:tcPr>
          <w:p w:rsidR="00E722D0" w:rsidRPr="007E0CC2" w:rsidRDefault="00E722D0" w:rsidP="00A06632"/>
        </w:tc>
        <w:tc>
          <w:tcPr>
            <w:tcW w:w="8338" w:type="dxa"/>
            <w:gridSpan w:val="2"/>
          </w:tcPr>
          <w:p w:rsidR="00E722D0" w:rsidRPr="007E0CC2" w:rsidRDefault="00D046E7" w:rsidP="00A06632">
            <w:pPr>
              <w:jc w:val="center"/>
            </w:pPr>
            <w:r>
              <w:t>БУ «Сургутский реабилитационный центр</w:t>
            </w:r>
            <w:r w:rsidR="00E722D0" w:rsidRPr="007E0CC2">
              <w:t>»</w:t>
            </w:r>
          </w:p>
        </w:tc>
      </w:tr>
      <w:tr w:rsidR="00E722D0" w:rsidRPr="007E0CC2" w:rsidTr="00A06632">
        <w:trPr>
          <w:trHeight w:val="267"/>
        </w:trPr>
        <w:tc>
          <w:tcPr>
            <w:tcW w:w="952" w:type="dxa"/>
            <w:vMerge/>
            <w:vAlign w:val="center"/>
          </w:tcPr>
          <w:p w:rsidR="00E722D0" w:rsidRPr="007E0CC2" w:rsidRDefault="00E722D0" w:rsidP="00A06632">
            <w:pPr>
              <w:jc w:val="center"/>
            </w:pPr>
          </w:p>
        </w:tc>
        <w:tc>
          <w:tcPr>
            <w:tcW w:w="6022" w:type="dxa"/>
            <w:vAlign w:val="center"/>
          </w:tcPr>
          <w:p w:rsidR="00E722D0" w:rsidRPr="007E0CC2" w:rsidRDefault="00E722D0" w:rsidP="00A06632">
            <w:pPr>
              <w:jc w:val="center"/>
            </w:pPr>
            <w:r w:rsidRPr="007E0CC2">
              <w:t>СМК-ДП-4.2.3-2015</w:t>
            </w:r>
          </w:p>
        </w:tc>
        <w:tc>
          <w:tcPr>
            <w:tcW w:w="2316" w:type="dxa"/>
          </w:tcPr>
          <w:p w:rsidR="00E722D0" w:rsidRPr="00AB26B0" w:rsidRDefault="00E722D0" w:rsidP="00F41155">
            <w:pPr>
              <w:jc w:val="center"/>
            </w:pPr>
            <w:r w:rsidRPr="00AB26B0">
              <w:t>СМК-ПП-</w:t>
            </w:r>
            <w:r w:rsidR="0024346F" w:rsidRPr="00AB26B0">
              <w:rPr>
                <w:b/>
              </w:rPr>
              <w:t>0</w:t>
            </w:r>
            <w:r w:rsidR="00AB26B0" w:rsidRPr="00AB26B0">
              <w:rPr>
                <w:b/>
              </w:rPr>
              <w:t>3</w:t>
            </w:r>
            <w:r w:rsidR="0024346F" w:rsidRPr="00AB26B0">
              <w:rPr>
                <w:b/>
              </w:rPr>
              <w:t>-</w:t>
            </w:r>
            <w:r w:rsidRPr="00AB26B0">
              <w:rPr>
                <w:b/>
              </w:rPr>
              <w:t>201</w:t>
            </w:r>
            <w:r w:rsidR="00F41155">
              <w:rPr>
                <w:b/>
              </w:rPr>
              <w:t>9</w:t>
            </w:r>
            <w:r w:rsidR="0057551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722D0" w:rsidRDefault="00E722D0" w:rsidP="00E72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2D0" w:rsidRPr="00AE1149" w:rsidRDefault="00474117" w:rsidP="00474117">
      <w:pPr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22D0" w:rsidRPr="00AE1149">
        <w:rPr>
          <w:sz w:val="28"/>
          <w:szCs w:val="28"/>
        </w:rPr>
        <w:t>УТВЕРЖДАЮ</w:t>
      </w:r>
    </w:p>
    <w:p w:rsidR="00E722D0" w:rsidRPr="00AE1149" w:rsidRDefault="009A30C2" w:rsidP="00474117">
      <w:pPr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E722D0" w:rsidRPr="00AE1149">
        <w:rPr>
          <w:sz w:val="28"/>
          <w:szCs w:val="28"/>
        </w:rPr>
        <w:t xml:space="preserve"> </w:t>
      </w:r>
    </w:p>
    <w:p w:rsidR="009A30C2" w:rsidRDefault="00E722D0" w:rsidP="00474117">
      <w:pPr>
        <w:ind w:right="2"/>
        <w:jc w:val="right"/>
        <w:rPr>
          <w:sz w:val="28"/>
          <w:szCs w:val="28"/>
        </w:rPr>
      </w:pPr>
      <w:r w:rsidRPr="00AE1149">
        <w:rPr>
          <w:sz w:val="28"/>
          <w:szCs w:val="28"/>
        </w:rPr>
        <w:t>БУ  «</w:t>
      </w:r>
      <w:r w:rsidR="009A30C2">
        <w:rPr>
          <w:sz w:val="28"/>
          <w:szCs w:val="28"/>
        </w:rPr>
        <w:t xml:space="preserve">Сургутский </w:t>
      </w:r>
    </w:p>
    <w:p w:rsidR="00E722D0" w:rsidRPr="00AE1149" w:rsidRDefault="009A30C2" w:rsidP="00474117">
      <w:pPr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E722D0" w:rsidRPr="00AE1149">
        <w:rPr>
          <w:sz w:val="28"/>
          <w:szCs w:val="28"/>
        </w:rPr>
        <w:t>еабилитационный центр»</w:t>
      </w:r>
    </w:p>
    <w:p w:rsidR="00E722D0" w:rsidRPr="00AE1149" w:rsidRDefault="00161B99" w:rsidP="00474117">
      <w:pPr>
        <w:ind w:right="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9A30C2">
        <w:rPr>
          <w:sz w:val="28"/>
          <w:szCs w:val="28"/>
        </w:rPr>
        <w:t>В</w:t>
      </w:r>
      <w:r w:rsidR="00E722D0">
        <w:rPr>
          <w:sz w:val="28"/>
          <w:szCs w:val="28"/>
        </w:rPr>
        <w:t>.</w:t>
      </w:r>
      <w:r w:rsidR="009A30C2">
        <w:rPr>
          <w:sz w:val="28"/>
          <w:szCs w:val="28"/>
        </w:rPr>
        <w:t>Королева</w:t>
      </w:r>
      <w:proofErr w:type="spellEnd"/>
    </w:p>
    <w:p w:rsidR="00E722D0" w:rsidRPr="00AE1149" w:rsidRDefault="00E50AAC" w:rsidP="00474117">
      <w:pPr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01.08.</w:t>
      </w:r>
      <w:r w:rsidR="00E722D0" w:rsidRPr="00AE1149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="00E722D0" w:rsidRPr="00AE1149">
        <w:rPr>
          <w:sz w:val="28"/>
          <w:szCs w:val="28"/>
        </w:rPr>
        <w:t>г.</w:t>
      </w:r>
    </w:p>
    <w:p w:rsidR="00474117" w:rsidRPr="00474117" w:rsidRDefault="00474117" w:rsidP="00474117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E722D0" w:rsidRDefault="00E722D0" w:rsidP="0047411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854865">
        <w:rPr>
          <w:b/>
          <w:color w:val="000000"/>
          <w:spacing w:val="-4"/>
          <w:sz w:val="28"/>
          <w:szCs w:val="28"/>
        </w:rPr>
        <w:t>ПОЛОЖЕНИЕ</w:t>
      </w:r>
    </w:p>
    <w:p w:rsidR="00E722D0" w:rsidRDefault="00B972BE" w:rsidP="0047411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17512">
        <w:rPr>
          <w:b/>
          <w:sz w:val="28"/>
          <w:szCs w:val="28"/>
        </w:rPr>
        <w:t>СОЦИАЛЬНО-</w:t>
      </w:r>
      <w:r>
        <w:rPr>
          <w:b/>
          <w:sz w:val="28"/>
          <w:szCs w:val="28"/>
        </w:rPr>
        <w:t>МЕДИЦИНСКОМ ОТДЕЛЕНИИ</w:t>
      </w:r>
    </w:p>
    <w:p w:rsidR="00B972BE" w:rsidRDefault="00B972BE" w:rsidP="0047411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E722D0" w:rsidRPr="00474117" w:rsidRDefault="00474117" w:rsidP="00474117">
      <w:pPr>
        <w:shd w:val="clear" w:color="auto" w:fill="FFFFFF"/>
        <w:ind w:firstLine="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             </w:t>
      </w:r>
      <w:r w:rsidR="00D046E7" w:rsidRPr="00474117">
        <w:rPr>
          <w:b/>
          <w:spacing w:val="-4"/>
          <w:sz w:val="28"/>
          <w:szCs w:val="28"/>
        </w:rPr>
        <w:t>СМК-ПП-05-201</w:t>
      </w:r>
      <w:r w:rsidR="00F41155" w:rsidRPr="00474117">
        <w:rPr>
          <w:b/>
          <w:spacing w:val="-4"/>
          <w:sz w:val="28"/>
          <w:szCs w:val="28"/>
        </w:rPr>
        <w:t>9</w:t>
      </w:r>
    </w:p>
    <w:p w:rsidR="00E722D0" w:rsidRPr="00474117" w:rsidRDefault="00E722D0" w:rsidP="00E722D0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474117" w:rsidRDefault="00E722D0" w:rsidP="004741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Настоящее положение разработано в соответствии с требованиями национального стандарта РФ ГОСТ </w:t>
      </w:r>
      <w:proofErr w:type="gramStart"/>
      <w:r w:rsidRPr="00637816">
        <w:rPr>
          <w:color w:val="000000"/>
          <w:sz w:val="28"/>
          <w:szCs w:val="28"/>
        </w:rPr>
        <w:t>Р</w:t>
      </w:r>
      <w:proofErr w:type="gramEnd"/>
      <w:r w:rsidRPr="00637816">
        <w:rPr>
          <w:color w:val="000000"/>
          <w:sz w:val="28"/>
          <w:szCs w:val="28"/>
        </w:rPr>
        <w:t xml:space="preserve"> 53060-2008 «Социальное обслуживание населения. Документация учреж</w:t>
      </w:r>
      <w:r w:rsidR="00D046E7">
        <w:rPr>
          <w:color w:val="000000"/>
          <w:sz w:val="28"/>
          <w:szCs w:val="28"/>
        </w:rPr>
        <w:t xml:space="preserve">дений </w:t>
      </w:r>
      <w:proofErr w:type="gramStart"/>
      <w:r w:rsidR="00D046E7">
        <w:rPr>
          <w:color w:val="000000"/>
          <w:sz w:val="28"/>
          <w:szCs w:val="28"/>
        </w:rPr>
        <w:t>социального</w:t>
      </w:r>
      <w:proofErr w:type="gramEnd"/>
      <w:r w:rsidR="00D046E7">
        <w:rPr>
          <w:color w:val="000000"/>
          <w:sz w:val="28"/>
          <w:szCs w:val="28"/>
        </w:rPr>
        <w:t xml:space="preserve"> обслуживания»</w:t>
      </w:r>
      <w:r w:rsidRPr="00637816">
        <w:rPr>
          <w:color w:val="000000"/>
          <w:sz w:val="28"/>
          <w:szCs w:val="28"/>
        </w:rPr>
        <w:t xml:space="preserve"> СТО СМК – </w:t>
      </w:r>
      <w:r w:rsidR="0024346F" w:rsidRPr="00637816">
        <w:rPr>
          <w:color w:val="000000"/>
          <w:sz w:val="28"/>
          <w:szCs w:val="28"/>
        </w:rPr>
        <w:t>00-</w:t>
      </w:r>
      <w:r w:rsidR="00BE023B" w:rsidRPr="00637816">
        <w:rPr>
          <w:color w:val="000000"/>
          <w:sz w:val="28"/>
          <w:szCs w:val="28"/>
        </w:rPr>
        <w:t>0</w:t>
      </w:r>
      <w:r w:rsidR="0024346F" w:rsidRPr="00637816">
        <w:rPr>
          <w:color w:val="000000"/>
          <w:sz w:val="28"/>
          <w:szCs w:val="28"/>
        </w:rPr>
        <w:t>5</w:t>
      </w:r>
      <w:r w:rsidRPr="00637816">
        <w:rPr>
          <w:color w:val="000000"/>
          <w:sz w:val="28"/>
          <w:szCs w:val="28"/>
        </w:rPr>
        <w:t>-201</w:t>
      </w:r>
      <w:r w:rsidR="00BE023B" w:rsidRPr="00637816">
        <w:rPr>
          <w:color w:val="000000"/>
          <w:sz w:val="28"/>
          <w:szCs w:val="28"/>
        </w:rPr>
        <w:t>7</w:t>
      </w:r>
      <w:r w:rsidR="00D046E7">
        <w:rPr>
          <w:color w:val="000000"/>
          <w:sz w:val="28"/>
          <w:szCs w:val="28"/>
        </w:rPr>
        <w:t xml:space="preserve">, ГОСТ </w:t>
      </w:r>
      <w:proofErr w:type="gramStart"/>
      <w:r w:rsidR="00D046E7">
        <w:rPr>
          <w:color w:val="000000"/>
          <w:sz w:val="28"/>
          <w:szCs w:val="28"/>
        </w:rPr>
        <w:t>Р</w:t>
      </w:r>
      <w:proofErr w:type="gramEnd"/>
      <w:r w:rsidR="00D046E7">
        <w:rPr>
          <w:color w:val="000000"/>
          <w:sz w:val="28"/>
          <w:szCs w:val="28"/>
        </w:rPr>
        <w:t xml:space="preserve"> ИСО 9001-2015</w:t>
      </w:r>
      <w:r w:rsidRPr="00637816">
        <w:rPr>
          <w:color w:val="000000"/>
          <w:sz w:val="28"/>
          <w:szCs w:val="28"/>
        </w:rPr>
        <w:t xml:space="preserve"> и является документом системы менеджмента качества (СМК).</w:t>
      </w:r>
      <w:r w:rsidR="00344194">
        <w:rPr>
          <w:color w:val="000000"/>
          <w:sz w:val="28"/>
          <w:szCs w:val="28"/>
        </w:rPr>
        <w:t xml:space="preserve">  </w:t>
      </w:r>
    </w:p>
    <w:p w:rsidR="0063297A" w:rsidRPr="00637816" w:rsidRDefault="0063297A" w:rsidP="004741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722D0" w:rsidRPr="00637816" w:rsidRDefault="00E722D0" w:rsidP="00344194">
      <w:pPr>
        <w:shd w:val="clear" w:color="auto" w:fill="FFFFFF"/>
        <w:rPr>
          <w:b/>
          <w:color w:val="000000"/>
          <w:spacing w:val="-4"/>
          <w:sz w:val="28"/>
          <w:szCs w:val="28"/>
        </w:rPr>
      </w:pPr>
      <w:r w:rsidRPr="00637816">
        <w:rPr>
          <w:b/>
          <w:color w:val="000000"/>
          <w:spacing w:val="-4"/>
          <w:sz w:val="28"/>
          <w:szCs w:val="28"/>
        </w:rPr>
        <w:t>1. ОБЩИЕ ПОЛОЖЕНИЯ</w:t>
      </w:r>
    </w:p>
    <w:p w:rsidR="00475493" w:rsidRDefault="00E722D0" w:rsidP="00091A59">
      <w:pPr>
        <w:tabs>
          <w:tab w:val="left" w:pos="709"/>
        </w:tabs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 w:rsidRPr="00637816">
        <w:rPr>
          <w:color w:val="000000"/>
          <w:spacing w:val="-15"/>
          <w:sz w:val="28"/>
          <w:szCs w:val="28"/>
        </w:rPr>
        <w:t>1.1.</w:t>
      </w:r>
      <w:r w:rsidRPr="00637816">
        <w:rPr>
          <w:color w:val="000000"/>
          <w:sz w:val="28"/>
          <w:szCs w:val="28"/>
        </w:rPr>
        <w:tab/>
      </w:r>
      <w:r w:rsidR="00B972BE">
        <w:rPr>
          <w:color w:val="000000"/>
          <w:sz w:val="28"/>
          <w:szCs w:val="28"/>
        </w:rPr>
        <w:t xml:space="preserve">Настоящее положение </w:t>
      </w:r>
      <w:proofErr w:type="gramStart"/>
      <w:r w:rsidR="00B972BE">
        <w:rPr>
          <w:color w:val="000000"/>
          <w:sz w:val="28"/>
          <w:szCs w:val="28"/>
        </w:rPr>
        <w:t>об</w:t>
      </w:r>
      <w:proofErr w:type="gramEnd"/>
      <w:r w:rsidR="00D046E7">
        <w:rPr>
          <w:color w:val="000000"/>
          <w:sz w:val="28"/>
          <w:szCs w:val="28"/>
        </w:rPr>
        <w:t xml:space="preserve"> </w:t>
      </w:r>
      <w:proofErr w:type="gramStart"/>
      <w:r w:rsidR="00FB3A76">
        <w:rPr>
          <w:color w:val="000000"/>
          <w:sz w:val="28"/>
          <w:szCs w:val="28"/>
        </w:rPr>
        <w:t>социально-медицинск</w:t>
      </w:r>
      <w:r w:rsidR="00B972BE">
        <w:rPr>
          <w:color w:val="000000"/>
          <w:sz w:val="28"/>
          <w:szCs w:val="28"/>
        </w:rPr>
        <w:t>им</w:t>
      </w:r>
      <w:proofErr w:type="gramEnd"/>
      <w:r w:rsidR="00FB3A76">
        <w:rPr>
          <w:color w:val="000000"/>
          <w:sz w:val="28"/>
          <w:szCs w:val="28"/>
        </w:rPr>
        <w:t xml:space="preserve"> </w:t>
      </w:r>
      <w:r w:rsidR="00B972BE">
        <w:rPr>
          <w:color w:val="000000"/>
          <w:sz w:val="28"/>
          <w:szCs w:val="28"/>
        </w:rPr>
        <w:t xml:space="preserve">отделением  </w:t>
      </w:r>
      <w:r w:rsidRPr="00637816">
        <w:rPr>
          <w:color w:val="000000"/>
          <w:sz w:val="28"/>
          <w:szCs w:val="28"/>
        </w:rPr>
        <w:t>(далее – отделение) является</w:t>
      </w:r>
      <w:r w:rsidRPr="00637816">
        <w:rPr>
          <w:color w:val="000000"/>
          <w:spacing w:val="-2"/>
          <w:sz w:val="28"/>
          <w:szCs w:val="28"/>
        </w:rPr>
        <w:t xml:space="preserve"> </w:t>
      </w:r>
      <w:r w:rsidR="00475493">
        <w:rPr>
          <w:color w:val="000000"/>
          <w:spacing w:val="-2"/>
          <w:sz w:val="28"/>
          <w:szCs w:val="28"/>
        </w:rPr>
        <w:t xml:space="preserve">основным документом, определяющим цели, задачи, функции, права и </w:t>
      </w:r>
      <w:r w:rsidR="00344194">
        <w:rPr>
          <w:color w:val="000000"/>
          <w:spacing w:val="-2"/>
          <w:sz w:val="28"/>
          <w:szCs w:val="28"/>
        </w:rPr>
        <w:t>отве</w:t>
      </w:r>
      <w:r w:rsidR="00344194" w:rsidRPr="00637816">
        <w:rPr>
          <w:color w:val="000000"/>
          <w:spacing w:val="-2"/>
          <w:sz w:val="28"/>
          <w:szCs w:val="28"/>
        </w:rPr>
        <w:t>тс</w:t>
      </w:r>
      <w:r w:rsidR="00344194">
        <w:rPr>
          <w:color w:val="000000"/>
          <w:spacing w:val="-2"/>
          <w:sz w:val="28"/>
          <w:szCs w:val="28"/>
        </w:rPr>
        <w:t>твенность</w:t>
      </w:r>
      <w:r w:rsidR="00475493">
        <w:rPr>
          <w:color w:val="000000"/>
          <w:spacing w:val="-2"/>
          <w:sz w:val="28"/>
          <w:szCs w:val="28"/>
        </w:rPr>
        <w:t xml:space="preserve"> отделения. </w:t>
      </w:r>
    </w:p>
    <w:p w:rsidR="00E722D0" w:rsidRDefault="00475493" w:rsidP="00E722D0">
      <w:pPr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  </w:t>
      </w:r>
      <w:r w:rsidR="00344194">
        <w:rPr>
          <w:color w:val="000000"/>
          <w:spacing w:val="-2"/>
          <w:sz w:val="28"/>
          <w:szCs w:val="28"/>
        </w:rPr>
        <w:t>Отделение</w:t>
      </w:r>
      <w:r w:rsidR="00344194" w:rsidRPr="00637816">
        <w:rPr>
          <w:color w:val="000000"/>
          <w:sz w:val="28"/>
          <w:szCs w:val="28"/>
        </w:rPr>
        <w:t xml:space="preserve"> </w:t>
      </w:r>
      <w:r w:rsidR="00344194">
        <w:rPr>
          <w:color w:val="000000"/>
          <w:sz w:val="28"/>
          <w:szCs w:val="28"/>
        </w:rPr>
        <w:t xml:space="preserve"> является ст</w:t>
      </w:r>
      <w:r w:rsidR="00E722D0" w:rsidRPr="00637816">
        <w:rPr>
          <w:color w:val="000000"/>
          <w:spacing w:val="-2"/>
          <w:sz w:val="28"/>
          <w:szCs w:val="28"/>
        </w:rPr>
        <w:t xml:space="preserve">руктурным </w:t>
      </w:r>
      <w:r w:rsidR="00E722D0" w:rsidRPr="00637816">
        <w:rPr>
          <w:color w:val="000000"/>
          <w:spacing w:val="2"/>
          <w:sz w:val="28"/>
          <w:szCs w:val="28"/>
        </w:rPr>
        <w:t>подразделением бюджетного учреждения Ханты-Мансийского автономного округа</w:t>
      </w:r>
      <w:r w:rsidR="00344194">
        <w:rPr>
          <w:color w:val="000000"/>
          <w:spacing w:val="2"/>
          <w:sz w:val="28"/>
          <w:szCs w:val="28"/>
        </w:rPr>
        <w:t xml:space="preserve"> </w:t>
      </w:r>
      <w:r w:rsidR="00E722D0" w:rsidRPr="00637816">
        <w:rPr>
          <w:color w:val="000000"/>
          <w:spacing w:val="2"/>
          <w:sz w:val="28"/>
          <w:szCs w:val="28"/>
        </w:rPr>
        <w:t>-</w:t>
      </w:r>
      <w:r w:rsidR="00344194">
        <w:rPr>
          <w:color w:val="000000"/>
          <w:spacing w:val="2"/>
          <w:sz w:val="28"/>
          <w:szCs w:val="28"/>
        </w:rPr>
        <w:t xml:space="preserve"> </w:t>
      </w:r>
      <w:r w:rsidR="00E722D0" w:rsidRPr="00637816">
        <w:rPr>
          <w:color w:val="000000"/>
          <w:spacing w:val="2"/>
          <w:sz w:val="28"/>
          <w:szCs w:val="28"/>
        </w:rPr>
        <w:t xml:space="preserve">Югры </w:t>
      </w:r>
      <w:r w:rsidR="000700B1">
        <w:rPr>
          <w:color w:val="000000"/>
          <w:spacing w:val="2"/>
          <w:sz w:val="28"/>
          <w:szCs w:val="28"/>
        </w:rPr>
        <w:t>"Сургутский р</w:t>
      </w:r>
      <w:r w:rsidR="000700B1" w:rsidRPr="00637816">
        <w:rPr>
          <w:color w:val="000000"/>
          <w:spacing w:val="2"/>
          <w:sz w:val="28"/>
          <w:szCs w:val="28"/>
        </w:rPr>
        <w:t>еабилитационный центр для детей и подростков с ограниченными</w:t>
      </w:r>
      <w:r w:rsidR="000700B1">
        <w:rPr>
          <w:color w:val="000000"/>
          <w:spacing w:val="2"/>
          <w:sz w:val="28"/>
          <w:szCs w:val="28"/>
        </w:rPr>
        <w:t xml:space="preserve"> возможностями</w:t>
      </w:r>
      <w:r w:rsidR="000700B1" w:rsidRPr="00637816">
        <w:rPr>
          <w:color w:val="000000"/>
          <w:spacing w:val="2"/>
          <w:sz w:val="28"/>
          <w:szCs w:val="28"/>
        </w:rPr>
        <w:t>"</w:t>
      </w:r>
      <w:r w:rsidR="000700B1">
        <w:rPr>
          <w:color w:val="000000"/>
          <w:spacing w:val="2"/>
          <w:sz w:val="28"/>
          <w:szCs w:val="28"/>
        </w:rPr>
        <w:t xml:space="preserve"> </w:t>
      </w:r>
      <w:r w:rsidR="00E722D0" w:rsidRPr="00637816">
        <w:rPr>
          <w:color w:val="000000"/>
          <w:spacing w:val="-2"/>
          <w:sz w:val="28"/>
          <w:szCs w:val="28"/>
        </w:rPr>
        <w:t xml:space="preserve">(далее </w:t>
      </w:r>
      <w:r w:rsidR="00E722D0" w:rsidRPr="00637816">
        <w:rPr>
          <w:color w:val="000000"/>
          <w:spacing w:val="2"/>
          <w:sz w:val="28"/>
          <w:szCs w:val="28"/>
        </w:rPr>
        <w:t xml:space="preserve">– </w:t>
      </w:r>
      <w:r w:rsidR="00FB3A76">
        <w:rPr>
          <w:color w:val="000000"/>
          <w:spacing w:val="-2"/>
          <w:sz w:val="28"/>
          <w:szCs w:val="28"/>
        </w:rPr>
        <w:t>учреждение).</w:t>
      </w:r>
    </w:p>
    <w:p w:rsidR="00B97FD0" w:rsidRPr="00637816" w:rsidRDefault="00B97FD0" w:rsidP="00E722D0">
      <w:pPr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 </w:t>
      </w:r>
      <w:r w:rsidRPr="00B97FD0">
        <w:rPr>
          <w:color w:val="000000"/>
          <w:spacing w:val="-2"/>
          <w:sz w:val="28"/>
          <w:szCs w:val="28"/>
        </w:rPr>
        <w:t xml:space="preserve">Отделение предназначено для организации поэтапного выполнения индивидуальных программ социальной реабилитации детей и подростков с ограниченными возможностями в части </w:t>
      </w:r>
      <w:proofErr w:type="gramStart"/>
      <w:r w:rsidRPr="00B97FD0">
        <w:rPr>
          <w:color w:val="000000"/>
          <w:spacing w:val="-2"/>
          <w:sz w:val="28"/>
          <w:szCs w:val="28"/>
        </w:rPr>
        <w:t>медико-социальных</w:t>
      </w:r>
      <w:proofErr w:type="gramEnd"/>
      <w:r w:rsidRPr="00B97FD0">
        <w:rPr>
          <w:color w:val="000000"/>
          <w:spacing w:val="-2"/>
          <w:sz w:val="28"/>
          <w:szCs w:val="28"/>
        </w:rPr>
        <w:t xml:space="preserve">  мероприятий в соответствии с индивидуальной программой предоставления социальных услуг и условиями договоров, заключенных с законными представителями детей-инвалидов и детей с ограниченными возможностями.</w:t>
      </w:r>
    </w:p>
    <w:p w:rsidR="00E722D0" w:rsidRPr="00637816" w:rsidRDefault="00344194" w:rsidP="00E722D0">
      <w:pPr>
        <w:ind w:firstLine="709"/>
        <w:jc w:val="both"/>
        <w:outlineLvl w:val="0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B97FD0">
        <w:rPr>
          <w:color w:val="000000"/>
          <w:spacing w:val="-2"/>
          <w:sz w:val="28"/>
          <w:szCs w:val="28"/>
        </w:rPr>
        <w:t>4</w:t>
      </w:r>
      <w:r w:rsidR="00E722D0" w:rsidRPr="00637816">
        <w:rPr>
          <w:color w:val="000000"/>
          <w:spacing w:val="-2"/>
          <w:sz w:val="28"/>
          <w:szCs w:val="28"/>
        </w:rPr>
        <w:t xml:space="preserve">.  В своей деятельности специалисты </w:t>
      </w:r>
      <w:r w:rsidR="00E722D0" w:rsidRPr="00637816">
        <w:rPr>
          <w:color w:val="000000"/>
          <w:sz w:val="28"/>
          <w:szCs w:val="28"/>
        </w:rPr>
        <w:t>отделения</w:t>
      </w:r>
      <w:r w:rsidR="00E722D0" w:rsidRPr="00637816">
        <w:rPr>
          <w:color w:val="000000"/>
          <w:spacing w:val="-2"/>
          <w:sz w:val="28"/>
          <w:szCs w:val="28"/>
        </w:rPr>
        <w:t xml:space="preserve">  руководствуются:</w:t>
      </w:r>
    </w:p>
    <w:p w:rsidR="00E722D0" w:rsidRPr="00637816" w:rsidRDefault="00474117" w:rsidP="00E722D0">
      <w:pPr>
        <w:jc w:val="both"/>
        <w:outlineLvl w:val="0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</w:t>
      </w:r>
      <w:r w:rsidR="00E722D0" w:rsidRPr="00637816">
        <w:rPr>
          <w:color w:val="000000"/>
          <w:spacing w:val="-12"/>
          <w:sz w:val="28"/>
          <w:szCs w:val="28"/>
        </w:rPr>
        <w:t xml:space="preserve">-  </w:t>
      </w:r>
      <w:proofErr w:type="spellStart"/>
      <w:r>
        <w:rPr>
          <w:color w:val="000000"/>
          <w:spacing w:val="-12"/>
          <w:sz w:val="28"/>
          <w:szCs w:val="28"/>
        </w:rPr>
        <w:t>Д</w:t>
      </w:r>
      <w:r w:rsidR="00E722D0" w:rsidRPr="00637816">
        <w:rPr>
          <w:color w:val="000000"/>
          <w:spacing w:val="-1"/>
          <w:sz w:val="28"/>
          <w:szCs w:val="28"/>
        </w:rPr>
        <w:t>йствующим</w:t>
      </w:r>
      <w:proofErr w:type="spellEnd"/>
      <w:r w:rsidR="00E722D0" w:rsidRPr="00637816">
        <w:rPr>
          <w:color w:val="000000"/>
          <w:spacing w:val="-1"/>
          <w:sz w:val="28"/>
          <w:szCs w:val="28"/>
        </w:rPr>
        <w:t xml:space="preserve"> законодательством Российской Федерации.</w:t>
      </w:r>
    </w:p>
    <w:p w:rsidR="00E722D0" w:rsidRPr="00637816" w:rsidRDefault="00474117" w:rsidP="00E722D0">
      <w:pPr>
        <w:shd w:val="clear" w:color="auto" w:fill="FFFFFF"/>
        <w:tabs>
          <w:tab w:val="left" w:pos="856"/>
          <w:tab w:val="left" w:pos="992"/>
          <w:tab w:val="left" w:pos="1276"/>
          <w:tab w:val="left" w:pos="1541"/>
          <w:tab w:val="left" w:pos="1701"/>
          <w:tab w:val="left" w:pos="1843"/>
          <w:tab w:val="left" w:pos="1985"/>
        </w:tabs>
        <w:spacing w:line="298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E722D0" w:rsidRPr="00637816">
        <w:rPr>
          <w:color w:val="000000"/>
          <w:spacing w:val="-3"/>
          <w:sz w:val="28"/>
          <w:szCs w:val="28"/>
        </w:rPr>
        <w:t xml:space="preserve">- Действующим законодательством Ханты-Мансийского </w:t>
      </w:r>
      <w:r w:rsidR="00E722D0" w:rsidRPr="00637816">
        <w:rPr>
          <w:color w:val="000000"/>
          <w:sz w:val="28"/>
          <w:szCs w:val="28"/>
        </w:rPr>
        <w:t>автономного округа – Югры.</w:t>
      </w:r>
    </w:p>
    <w:p w:rsidR="00E722D0" w:rsidRPr="00637816" w:rsidRDefault="00474117" w:rsidP="00E722D0">
      <w:pPr>
        <w:shd w:val="clear" w:color="auto" w:fill="FFFFFF"/>
        <w:tabs>
          <w:tab w:val="left" w:pos="856"/>
          <w:tab w:val="left" w:pos="992"/>
          <w:tab w:val="left" w:pos="1276"/>
          <w:tab w:val="left" w:pos="1541"/>
          <w:tab w:val="left" w:pos="1701"/>
          <w:tab w:val="left" w:pos="1843"/>
          <w:tab w:val="left" w:pos="1985"/>
        </w:tabs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722D0" w:rsidRPr="00637816">
        <w:rPr>
          <w:color w:val="000000"/>
          <w:sz w:val="28"/>
          <w:szCs w:val="28"/>
        </w:rPr>
        <w:t xml:space="preserve">- </w:t>
      </w:r>
      <w:r w:rsidR="00B97FD0">
        <w:rPr>
          <w:color w:val="000000"/>
          <w:sz w:val="28"/>
          <w:szCs w:val="28"/>
        </w:rPr>
        <w:t>П</w:t>
      </w:r>
      <w:r w:rsidR="00E722D0" w:rsidRPr="00637816">
        <w:rPr>
          <w:color w:val="000000"/>
          <w:sz w:val="28"/>
          <w:szCs w:val="28"/>
        </w:rPr>
        <w:t>риказами Департамента социального развития  Ханты-Мансийского автономного округа-Югры.</w:t>
      </w:r>
    </w:p>
    <w:p w:rsidR="00E722D0" w:rsidRPr="00637816" w:rsidRDefault="00474117" w:rsidP="00E722D0">
      <w:pPr>
        <w:shd w:val="clear" w:color="auto" w:fill="FFFFFF"/>
        <w:tabs>
          <w:tab w:val="left" w:pos="1541"/>
          <w:tab w:val="left" w:pos="1701"/>
          <w:tab w:val="left" w:pos="2127"/>
        </w:tabs>
        <w:spacing w:line="298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r w:rsidR="00E722D0" w:rsidRPr="00637816">
        <w:rPr>
          <w:color w:val="000000"/>
          <w:spacing w:val="4"/>
          <w:sz w:val="28"/>
          <w:szCs w:val="28"/>
        </w:rPr>
        <w:t xml:space="preserve">- </w:t>
      </w:r>
      <w:r w:rsidR="00E722D0" w:rsidRPr="00637816">
        <w:rPr>
          <w:color w:val="000000"/>
          <w:spacing w:val="-4"/>
          <w:sz w:val="28"/>
          <w:szCs w:val="28"/>
        </w:rPr>
        <w:t>Уставом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22"/>
        <w:gridCol w:w="2316"/>
      </w:tblGrid>
      <w:tr w:rsidR="0063297A" w:rsidRPr="007E0CC2" w:rsidTr="00A4098C">
        <w:trPr>
          <w:trHeight w:val="330"/>
        </w:trPr>
        <w:tc>
          <w:tcPr>
            <w:tcW w:w="952" w:type="dxa"/>
            <w:vMerge w:val="restart"/>
            <w:vAlign w:val="center"/>
          </w:tcPr>
          <w:p w:rsidR="0063297A" w:rsidRPr="007E0CC2" w:rsidRDefault="00474117" w:rsidP="00A4098C"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   </w:t>
            </w:r>
            <w:r w:rsidR="0063297A">
              <w:rPr>
                <w:noProof/>
              </w:rPr>
              <w:drawing>
                <wp:inline distT="0" distB="0" distL="0" distR="0" wp14:anchorId="751CD273" wp14:editId="6DC269C4">
                  <wp:extent cx="438150" cy="361950"/>
                  <wp:effectExtent l="19050" t="0" r="0" b="0"/>
                  <wp:docPr id="7" name="Рисунок 7" descr="C:\Documents and Settings\User\Рабочий стол\Фотографии\логотип Добрый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графии\логотип Добрый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63297A" w:rsidRPr="007E0CC2" w:rsidRDefault="0063297A" w:rsidP="00A4098C">
            <w:pPr>
              <w:jc w:val="center"/>
            </w:pPr>
            <w:r w:rsidRPr="007E0CC2">
              <w:t>Департамент социального развития Ханты-Мансийского автономного округа - Югры</w:t>
            </w:r>
          </w:p>
        </w:tc>
      </w:tr>
      <w:tr w:rsidR="0063297A" w:rsidRPr="007E0CC2" w:rsidTr="00A4098C">
        <w:trPr>
          <w:trHeight w:val="277"/>
        </w:trPr>
        <w:tc>
          <w:tcPr>
            <w:tcW w:w="952" w:type="dxa"/>
            <w:vMerge/>
          </w:tcPr>
          <w:p w:rsidR="0063297A" w:rsidRPr="007E0CC2" w:rsidRDefault="0063297A" w:rsidP="00A4098C"/>
        </w:tc>
        <w:tc>
          <w:tcPr>
            <w:tcW w:w="8338" w:type="dxa"/>
            <w:gridSpan w:val="2"/>
          </w:tcPr>
          <w:p w:rsidR="0063297A" w:rsidRPr="007E0CC2" w:rsidRDefault="0063297A" w:rsidP="00A4098C">
            <w:pPr>
              <w:jc w:val="center"/>
            </w:pPr>
            <w:r>
              <w:t>БУ «Сургутский реабилитационный центр</w:t>
            </w:r>
            <w:r w:rsidRPr="007E0CC2">
              <w:t>»</w:t>
            </w:r>
          </w:p>
        </w:tc>
      </w:tr>
      <w:tr w:rsidR="0063297A" w:rsidRPr="00AB26B0" w:rsidTr="00A4098C">
        <w:trPr>
          <w:trHeight w:val="267"/>
        </w:trPr>
        <w:tc>
          <w:tcPr>
            <w:tcW w:w="952" w:type="dxa"/>
            <w:vMerge/>
            <w:vAlign w:val="center"/>
          </w:tcPr>
          <w:p w:rsidR="0063297A" w:rsidRPr="007E0CC2" w:rsidRDefault="0063297A" w:rsidP="00A4098C">
            <w:pPr>
              <w:jc w:val="center"/>
            </w:pPr>
          </w:p>
        </w:tc>
        <w:tc>
          <w:tcPr>
            <w:tcW w:w="6022" w:type="dxa"/>
            <w:vAlign w:val="center"/>
          </w:tcPr>
          <w:p w:rsidR="0063297A" w:rsidRPr="007E0CC2" w:rsidRDefault="0063297A" w:rsidP="00A4098C">
            <w:pPr>
              <w:jc w:val="center"/>
            </w:pPr>
            <w:r w:rsidRPr="007E0CC2">
              <w:t>СМК-ДП-4.2.3-2015</w:t>
            </w:r>
          </w:p>
        </w:tc>
        <w:tc>
          <w:tcPr>
            <w:tcW w:w="2316" w:type="dxa"/>
          </w:tcPr>
          <w:p w:rsidR="0063297A" w:rsidRPr="00AB26B0" w:rsidRDefault="0063297A" w:rsidP="00A4098C">
            <w:pPr>
              <w:jc w:val="center"/>
            </w:pPr>
            <w:r w:rsidRPr="00AB26B0">
              <w:t>СМК-ПП-</w:t>
            </w:r>
            <w:r w:rsidRPr="00AB26B0">
              <w:rPr>
                <w:b/>
              </w:rPr>
              <w:t>03-201</w:t>
            </w:r>
            <w:r>
              <w:rPr>
                <w:b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297A" w:rsidRDefault="0063297A" w:rsidP="00E722D0">
      <w:pPr>
        <w:shd w:val="clear" w:color="auto" w:fill="FFFFFF"/>
        <w:tabs>
          <w:tab w:val="left" w:pos="426"/>
          <w:tab w:val="left" w:pos="1418"/>
          <w:tab w:val="left" w:pos="1560"/>
        </w:tabs>
        <w:spacing w:line="298" w:lineRule="exact"/>
        <w:jc w:val="both"/>
        <w:rPr>
          <w:color w:val="000000"/>
          <w:spacing w:val="4"/>
          <w:sz w:val="28"/>
          <w:szCs w:val="28"/>
        </w:rPr>
      </w:pPr>
    </w:p>
    <w:p w:rsidR="00E722D0" w:rsidRPr="00637816" w:rsidRDefault="00474117" w:rsidP="00E722D0">
      <w:pPr>
        <w:shd w:val="clear" w:color="auto" w:fill="FFFFFF"/>
        <w:tabs>
          <w:tab w:val="left" w:pos="426"/>
          <w:tab w:val="left" w:pos="1418"/>
          <w:tab w:val="left" w:pos="1560"/>
        </w:tabs>
        <w:spacing w:line="298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63297A">
        <w:rPr>
          <w:color w:val="000000"/>
          <w:spacing w:val="4"/>
          <w:sz w:val="28"/>
          <w:szCs w:val="28"/>
        </w:rPr>
        <w:t xml:space="preserve">   </w:t>
      </w:r>
      <w:r>
        <w:rPr>
          <w:color w:val="000000"/>
          <w:spacing w:val="4"/>
          <w:sz w:val="28"/>
          <w:szCs w:val="28"/>
        </w:rPr>
        <w:t xml:space="preserve"> - </w:t>
      </w:r>
      <w:r w:rsidR="00E722D0" w:rsidRPr="00637816">
        <w:rPr>
          <w:color w:val="000000"/>
          <w:spacing w:val="4"/>
          <w:sz w:val="28"/>
          <w:szCs w:val="28"/>
        </w:rPr>
        <w:t xml:space="preserve">Коллективным договором и локальными нормативными актами учреждения по вопросам </w:t>
      </w:r>
      <w:r w:rsidR="00E722D0" w:rsidRPr="00637816">
        <w:rPr>
          <w:color w:val="000000"/>
          <w:spacing w:val="-3"/>
          <w:sz w:val="28"/>
          <w:szCs w:val="28"/>
        </w:rPr>
        <w:t>выполняемой работы.</w:t>
      </w:r>
    </w:p>
    <w:p w:rsidR="00E722D0" w:rsidRPr="00637816" w:rsidRDefault="00B97FD0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E722D0" w:rsidRPr="00637816">
        <w:rPr>
          <w:color w:val="000000"/>
          <w:spacing w:val="-4"/>
          <w:sz w:val="28"/>
          <w:szCs w:val="28"/>
        </w:rPr>
        <w:t xml:space="preserve"> Методическими материалами, касающимися соответствующих </w:t>
      </w:r>
      <w:r w:rsidR="0010315A">
        <w:rPr>
          <w:color w:val="000000"/>
          <w:spacing w:val="-4"/>
          <w:sz w:val="28"/>
          <w:szCs w:val="28"/>
        </w:rPr>
        <w:t xml:space="preserve"> </w:t>
      </w:r>
      <w:r w:rsidR="00E722D0" w:rsidRPr="00637816">
        <w:rPr>
          <w:color w:val="000000"/>
          <w:spacing w:val="-5"/>
          <w:sz w:val="28"/>
          <w:szCs w:val="28"/>
        </w:rPr>
        <w:t>вопросов деятельности отделения.</w:t>
      </w:r>
    </w:p>
    <w:p w:rsidR="00E722D0" w:rsidRPr="00637816" w:rsidRDefault="0010315A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E722D0" w:rsidRPr="00637816">
        <w:rPr>
          <w:color w:val="000000"/>
          <w:spacing w:val="-3"/>
          <w:sz w:val="28"/>
          <w:szCs w:val="28"/>
        </w:rPr>
        <w:t>- Настоящим Положением.</w:t>
      </w:r>
    </w:p>
    <w:p w:rsidR="00E722D0" w:rsidRPr="00637816" w:rsidRDefault="0010315A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E722D0" w:rsidRPr="00637816">
        <w:rPr>
          <w:color w:val="000000"/>
          <w:spacing w:val="-3"/>
          <w:sz w:val="28"/>
          <w:szCs w:val="28"/>
        </w:rPr>
        <w:t xml:space="preserve">- </w:t>
      </w:r>
      <w:r w:rsidR="00E722D0" w:rsidRPr="00637816">
        <w:rPr>
          <w:color w:val="000000"/>
          <w:spacing w:val="-2"/>
          <w:sz w:val="28"/>
          <w:szCs w:val="28"/>
        </w:rPr>
        <w:t>Приказами и распоряжениями директора учреждения.</w:t>
      </w:r>
    </w:p>
    <w:p w:rsidR="00E722D0" w:rsidRDefault="0010315A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E722D0" w:rsidRPr="00637816">
        <w:rPr>
          <w:color w:val="000000"/>
          <w:spacing w:val="-3"/>
          <w:sz w:val="28"/>
          <w:szCs w:val="28"/>
        </w:rPr>
        <w:t>-</w:t>
      </w:r>
      <w:r w:rsidR="00353F6D">
        <w:rPr>
          <w:color w:val="000000"/>
          <w:spacing w:val="-3"/>
          <w:sz w:val="28"/>
          <w:szCs w:val="28"/>
        </w:rPr>
        <w:t xml:space="preserve"> </w:t>
      </w:r>
      <w:r w:rsidR="00E722D0" w:rsidRPr="00637816">
        <w:rPr>
          <w:color w:val="000000"/>
          <w:spacing w:val="-3"/>
          <w:sz w:val="28"/>
          <w:szCs w:val="28"/>
        </w:rPr>
        <w:t>Документами системы менеджмента качества (СМК).</w:t>
      </w:r>
    </w:p>
    <w:p w:rsidR="0088016D" w:rsidRDefault="00091A59" w:rsidP="0088016D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10315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91A59">
        <w:rPr>
          <w:rFonts w:ascii="Times New Roman" w:hAnsi="Times New Roman" w:cs="Times New Roman"/>
          <w:b w:val="0"/>
          <w:color w:val="auto"/>
        </w:rPr>
        <w:t>1.</w:t>
      </w:r>
      <w:r w:rsidR="00B97FD0">
        <w:rPr>
          <w:rFonts w:ascii="Times New Roman" w:hAnsi="Times New Roman" w:cs="Times New Roman"/>
          <w:b w:val="0"/>
          <w:color w:val="auto"/>
        </w:rPr>
        <w:t>5</w:t>
      </w:r>
      <w:r>
        <w:rPr>
          <w:rFonts w:ascii="Times New Roman" w:hAnsi="Times New Roman" w:cs="Times New Roman"/>
          <w:b w:val="0"/>
          <w:color w:val="auto"/>
        </w:rPr>
        <w:t>.</w:t>
      </w:r>
      <w:r w:rsidR="00DF647C" w:rsidRPr="00DF647C">
        <w:t xml:space="preserve"> </w:t>
      </w:r>
      <w:r w:rsidR="00DF647C" w:rsidRPr="00DF647C">
        <w:rPr>
          <w:rFonts w:ascii="Times New Roman" w:hAnsi="Times New Roman" w:cs="Times New Roman"/>
          <w:b w:val="0"/>
          <w:color w:val="auto"/>
        </w:rPr>
        <w:t>Отделение непосредственно подчиняется директору Учреждения.</w:t>
      </w:r>
      <w:r w:rsidR="00DF647C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474117" w:rsidRDefault="0088016D" w:rsidP="0063297A">
      <w:pPr>
        <w:pStyle w:val="1"/>
        <w:numPr>
          <w:ilvl w:val="0"/>
          <w:numId w:val="0"/>
        </w:numPr>
        <w:tabs>
          <w:tab w:val="left" w:pos="709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DF647C">
        <w:rPr>
          <w:rFonts w:ascii="Times New Roman" w:hAnsi="Times New Roman" w:cs="Times New Roman"/>
          <w:b w:val="0"/>
          <w:color w:val="auto"/>
        </w:rPr>
        <w:t xml:space="preserve"> </w:t>
      </w:r>
      <w:r w:rsidR="0010315A">
        <w:rPr>
          <w:rFonts w:ascii="Times New Roman" w:hAnsi="Times New Roman" w:cs="Times New Roman"/>
          <w:b w:val="0"/>
          <w:color w:val="auto"/>
        </w:rPr>
        <w:t xml:space="preserve">     </w:t>
      </w:r>
      <w:r w:rsidR="00DF647C">
        <w:rPr>
          <w:rFonts w:ascii="Times New Roman" w:hAnsi="Times New Roman" w:cs="Times New Roman"/>
          <w:b w:val="0"/>
          <w:color w:val="auto"/>
        </w:rPr>
        <w:t xml:space="preserve"> </w:t>
      </w:r>
      <w:r w:rsidR="00DF647C" w:rsidRPr="00DF647C">
        <w:rPr>
          <w:rFonts w:ascii="Times New Roman" w:hAnsi="Times New Roman" w:cs="Times New Roman"/>
          <w:b w:val="0"/>
          <w:color w:val="auto"/>
        </w:rPr>
        <w:t>1.6. Отделение осуществляет свою деятельность на основании лицензии на</w:t>
      </w:r>
      <w:r w:rsidR="00DF647C">
        <w:rPr>
          <w:rFonts w:ascii="Times New Roman" w:hAnsi="Times New Roman" w:cs="Times New Roman"/>
          <w:b w:val="0"/>
          <w:color w:val="auto"/>
        </w:rPr>
        <w:t xml:space="preserve"> </w:t>
      </w:r>
      <w:r w:rsidR="00DF647C" w:rsidRPr="00DF647C">
        <w:rPr>
          <w:rFonts w:ascii="Times New Roman" w:hAnsi="Times New Roman" w:cs="Times New Roman"/>
          <w:b w:val="0"/>
          <w:color w:val="auto"/>
        </w:rPr>
        <w:t>право осуществления медицинско</w:t>
      </w:r>
      <w:r w:rsidR="00474117">
        <w:rPr>
          <w:rFonts w:ascii="Times New Roman" w:hAnsi="Times New Roman" w:cs="Times New Roman"/>
          <w:b w:val="0"/>
          <w:color w:val="auto"/>
        </w:rPr>
        <w:t xml:space="preserve">й деятельности в соответствии с </w:t>
      </w:r>
      <w:r w:rsidR="00DF647C" w:rsidRPr="00DF647C">
        <w:rPr>
          <w:rFonts w:ascii="Times New Roman" w:hAnsi="Times New Roman" w:cs="Times New Roman"/>
          <w:b w:val="0"/>
          <w:color w:val="auto"/>
        </w:rPr>
        <w:t xml:space="preserve">действующим законодательством. </w:t>
      </w:r>
      <w:r w:rsidR="00091A5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3297A" w:rsidRPr="0063297A" w:rsidRDefault="0063297A" w:rsidP="0063297A"/>
    <w:p w:rsidR="00E722D0" w:rsidRPr="00637816" w:rsidRDefault="00E722D0" w:rsidP="00E722D0">
      <w:pPr>
        <w:shd w:val="clear" w:color="auto" w:fill="FFFFFF"/>
        <w:tabs>
          <w:tab w:val="left" w:pos="629"/>
        </w:tabs>
        <w:jc w:val="both"/>
        <w:rPr>
          <w:b/>
          <w:color w:val="000000"/>
          <w:spacing w:val="-3"/>
          <w:sz w:val="28"/>
          <w:szCs w:val="28"/>
        </w:rPr>
      </w:pPr>
      <w:r w:rsidRPr="00637816">
        <w:rPr>
          <w:b/>
          <w:color w:val="000000"/>
          <w:spacing w:val="-16"/>
          <w:sz w:val="28"/>
          <w:szCs w:val="28"/>
        </w:rPr>
        <w:t>2.</w:t>
      </w:r>
      <w:r w:rsidRPr="00637816">
        <w:rPr>
          <w:b/>
          <w:color w:val="000000"/>
          <w:sz w:val="28"/>
          <w:szCs w:val="28"/>
        </w:rPr>
        <w:tab/>
      </w:r>
      <w:r w:rsidRPr="00637816">
        <w:rPr>
          <w:b/>
          <w:color w:val="000000"/>
          <w:spacing w:val="-3"/>
          <w:sz w:val="28"/>
          <w:szCs w:val="28"/>
        </w:rPr>
        <w:t>ОСНОВНАЯ ЦЕЛЬ ОТДЕЛЕНИЯ</w:t>
      </w:r>
    </w:p>
    <w:p w:rsidR="00474117" w:rsidRDefault="00C2180E" w:rsidP="00C2180E">
      <w:pPr>
        <w:shd w:val="clear" w:color="auto" w:fill="FFFFFF"/>
        <w:tabs>
          <w:tab w:val="left" w:pos="629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</w:t>
      </w:r>
      <w:r w:rsidR="0010315A">
        <w:rPr>
          <w:color w:val="000000"/>
          <w:spacing w:val="-16"/>
          <w:sz w:val="28"/>
          <w:szCs w:val="28"/>
        </w:rPr>
        <w:t xml:space="preserve">    </w:t>
      </w:r>
      <w:r>
        <w:rPr>
          <w:color w:val="000000"/>
          <w:spacing w:val="-16"/>
          <w:sz w:val="28"/>
          <w:szCs w:val="28"/>
        </w:rPr>
        <w:t xml:space="preserve"> </w:t>
      </w:r>
      <w:r w:rsidR="00DD4213">
        <w:rPr>
          <w:color w:val="000000"/>
          <w:spacing w:val="-16"/>
          <w:sz w:val="28"/>
          <w:szCs w:val="28"/>
        </w:rPr>
        <w:t>Цель - с</w:t>
      </w:r>
      <w:r w:rsidRPr="00C2180E">
        <w:rPr>
          <w:color w:val="000000"/>
          <w:spacing w:val="-16"/>
          <w:sz w:val="28"/>
          <w:szCs w:val="28"/>
        </w:rPr>
        <w:t>оциально-медицинская реабилитация детей и подростков с</w:t>
      </w:r>
      <w:r>
        <w:rPr>
          <w:color w:val="000000"/>
          <w:spacing w:val="-16"/>
          <w:sz w:val="28"/>
          <w:szCs w:val="28"/>
        </w:rPr>
        <w:t xml:space="preserve"> </w:t>
      </w:r>
      <w:r w:rsidRPr="00C2180E">
        <w:rPr>
          <w:color w:val="000000"/>
          <w:spacing w:val="-16"/>
          <w:sz w:val="28"/>
          <w:szCs w:val="28"/>
        </w:rPr>
        <w:t>ограниченными возможностями здоровья, детей-инвалидов, зачисленных</w:t>
      </w:r>
      <w:r w:rsidR="00474117">
        <w:rPr>
          <w:color w:val="000000"/>
          <w:spacing w:val="-16"/>
          <w:sz w:val="28"/>
          <w:szCs w:val="28"/>
        </w:rPr>
        <w:t xml:space="preserve"> </w:t>
      </w:r>
      <w:r w:rsidRPr="00C2180E">
        <w:rPr>
          <w:color w:val="000000"/>
          <w:spacing w:val="-16"/>
          <w:sz w:val="28"/>
          <w:szCs w:val="28"/>
        </w:rPr>
        <w:t xml:space="preserve">на социальное обслуживание </w:t>
      </w:r>
      <w:r>
        <w:rPr>
          <w:color w:val="000000"/>
          <w:spacing w:val="-16"/>
          <w:sz w:val="28"/>
          <w:szCs w:val="28"/>
        </w:rPr>
        <w:t>в</w:t>
      </w:r>
      <w:r w:rsidRPr="00C2180E">
        <w:rPr>
          <w:color w:val="000000"/>
          <w:spacing w:val="-16"/>
          <w:sz w:val="28"/>
          <w:szCs w:val="28"/>
        </w:rPr>
        <w:t xml:space="preserve"> Учреждения (далее</w:t>
      </w:r>
      <w:r w:rsidR="00474117">
        <w:rPr>
          <w:color w:val="000000"/>
          <w:spacing w:val="-16"/>
          <w:sz w:val="28"/>
          <w:szCs w:val="28"/>
        </w:rPr>
        <w:t xml:space="preserve"> </w:t>
      </w:r>
      <w:r w:rsidRPr="00C2180E">
        <w:rPr>
          <w:color w:val="000000"/>
          <w:spacing w:val="-16"/>
          <w:sz w:val="28"/>
          <w:szCs w:val="28"/>
        </w:rPr>
        <w:t>Получатели), согласно индивидуальной программе предоставления социальных услуг</w:t>
      </w:r>
      <w:r w:rsidR="00474117">
        <w:rPr>
          <w:color w:val="000000"/>
          <w:spacing w:val="-16"/>
          <w:sz w:val="28"/>
          <w:szCs w:val="28"/>
        </w:rPr>
        <w:t xml:space="preserve"> </w:t>
      </w:r>
      <w:r w:rsidRPr="00C2180E">
        <w:rPr>
          <w:color w:val="000000"/>
          <w:spacing w:val="-16"/>
          <w:sz w:val="28"/>
          <w:szCs w:val="28"/>
        </w:rPr>
        <w:t>(далее ИП</w:t>
      </w:r>
      <w:r>
        <w:rPr>
          <w:color w:val="000000"/>
          <w:spacing w:val="-16"/>
          <w:sz w:val="28"/>
          <w:szCs w:val="28"/>
        </w:rPr>
        <w:t>ПСУ</w:t>
      </w:r>
      <w:r w:rsidRPr="00C2180E">
        <w:rPr>
          <w:color w:val="000000"/>
          <w:spacing w:val="-16"/>
          <w:sz w:val="28"/>
          <w:szCs w:val="28"/>
        </w:rPr>
        <w:t>).</w:t>
      </w:r>
    </w:p>
    <w:p w:rsidR="0063297A" w:rsidRPr="00C2180E" w:rsidRDefault="0063297A" w:rsidP="00C2180E">
      <w:pPr>
        <w:shd w:val="clear" w:color="auto" w:fill="FFFFFF"/>
        <w:tabs>
          <w:tab w:val="left" w:pos="629"/>
        </w:tabs>
        <w:jc w:val="both"/>
        <w:rPr>
          <w:color w:val="000000"/>
          <w:spacing w:val="-16"/>
          <w:sz w:val="28"/>
          <w:szCs w:val="28"/>
        </w:rPr>
      </w:pPr>
    </w:p>
    <w:p w:rsidR="00E722D0" w:rsidRPr="00B05521" w:rsidRDefault="00E722D0" w:rsidP="00E722D0">
      <w:pPr>
        <w:shd w:val="clear" w:color="auto" w:fill="FFFFFF"/>
        <w:tabs>
          <w:tab w:val="left" w:pos="629"/>
        </w:tabs>
        <w:jc w:val="both"/>
        <w:rPr>
          <w:b/>
          <w:spacing w:val="-3"/>
          <w:sz w:val="28"/>
          <w:szCs w:val="28"/>
        </w:rPr>
      </w:pPr>
      <w:r w:rsidRPr="00B05521">
        <w:rPr>
          <w:b/>
          <w:spacing w:val="-16"/>
          <w:sz w:val="28"/>
          <w:szCs w:val="28"/>
        </w:rPr>
        <w:t>3.</w:t>
      </w:r>
      <w:r w:rsidRPr="00B05521">
        <w:rPr>
          <w:b/>
          <w:sz w:val="28"/>
          <w:szCs w:val="28"/>
        </w:rPr>
        <w:tab/>
      </w:r>
      <w:r w:rsidRPr="00B05521">
        <w:rPr>
          <w:b/>
          <w:spacing w:val="-3"/>
          <w:sz w:val="28"/>
          <w:szCs w:val="28"/>
        </w:rPr>
        <w:t>ОСНОВНЫЕ ЗАДАЧИ ОТДЕЛЕНИЯ</w:t>
      </w:r>
    </w:p>
    <w:p w:rsidR="00B05521" w:rsidRPr="00B05521" w:rsidRDefault="00B05521" w:rsidP="0010315A">
      <w:pPr>
        <w:pStyle w:val="42"/>
        <w:tabs>
          <w:tab w:val="left" w:pos="567"/>
          <w:tab w:val="left" w:pos="709"/>
        </w:tabs>
        <w:spacing w:after="0"/>
        <w:ind w:firstLine="0"/>
        <w:rPr>
          <w:rStyle w:val="4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10315A">
        <w:rPr>
          <w:rFonts w:ascii="Times New Roman" w:hAnsi="Times New Roman"/>
          <w:b w:val="0"/>
          <w:sz w:val="28"/>
          <w:szCs w:val="28"/>
        </w:rPr>
        <w:t xml:space="preserve">    </w:t>
      </w:r>
      <w:r w:rsidR="00E722D0" w:rsidRPr="00B05521">
        <w:rPr>
          <w:rFonts w:ascii="Times New Roman" w:hAnsi="Times New Roman"/>
          <w:b w:val="0"/>
          <w:sz w:val="28"/>
          <w:szCs w:val="28"/>
        </w:rPr>
        <w:t>3.1.</w:t>
      </w:r>
      <w:r w:rsidR="00E722D0" w:rsidRPr="00B05521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 </w:t>
      </w:r>
      <w:r w:rsidRPr="00B05521">
        <w:rPr>
          <w:rStyle w:val="41"/>
          <w:rFonts w:ascii="Times New Roman" w:hAnsi="Times New Roman"/>
          <w:sz w:val="28"/>
          <w:szCs w:val="28"/>
        </w:rPr>
        <w:t>Предоставление Получателям своевременно и в полном объеме</w:t>
      </w:r>
    </w:p>
    <w:p w:rsidR="00B05521" w:rsidRPr="00B05521" w:rsidRDefault="00B05521" w:rsidP="00B05521">
      <w:pPr>
        <w:pStyle w:val="42"/>
        <w:spacing w:after="0"/>
        <w:ind w:firstLine="0"/>
        <w:rPr>
          <w:rStyle w:val="41"/>
          <w:rFonts w:ascii="Times New Roman" w:hAnsi="Times New Roman"/>
          <w:sz w:val="28"/>
          <w:szCs w:val="28"/>
        </w:rPr>
      </w:pPr>
      <w:r w:rsidRPr="00B05521">
        <w:rPr>
          <w:rStyle w:val="41"/>
          <w:rFonts w:ascii="Times New Roman" w:hAnsi="Times New Roman"/>
          <w:sz w:val="28"/>
          <w:szCs w:val="28"/>
        </w:rPr>
        <w:t>качественных социально-медицинских услуг, входящих в перечень услуг</w:t>
      </w:r>
    </w:p>
    <w:p w:rsidR="00E722D0" w:rsidRPr="00637816" w:rsidRDefault="00B05521" w:rsidP="00B05521">
      <w:pPr>
        <w:pStyle w:val="42"/>
        <w:spacing w:after="0"/>
        <w:ind w:firstLine="0"/>
        <w:rPr>
          <w:rStyle w:val="41"/>
          <w:rFonts w:ascii="Times New Roman" w:hAnsi="Times New Roman"/>
          <w:color w:val="000000"/>
          <w:sz w:val="28"/>
          <w:szCs w:val="28"/>
        </w:rPr>
      </w:pPr>
      <w:r w:rsidRPr="00B05521">
        <w:rPr>
          <w:rStyle w:val="41"/>
          <w:rFonts w:ascii="Times New Roman" w:hAnsi="Times New Roman"/>
          <w:sz w:val="28"/>
          <w:szCs w:val="28"/>
        </w:rPr>
        <w:t>предоставляемых в Учреждении и предусмотренных Федеральными законами</w:t>
      </w:r>
      <w:r>
        <w:rPr>
          <w:rStyle w:val="41"/>
          <w:rFonts w:ascii="Times New Roman" w:hAnsi="Times New Roman"/>
          <w:sz w:val="28"/>
          <w:szCs w:val="28"/>
        </w:rPr>
        <w:t xml:space="preserve"> </w:t>
      </w:r>
      <w:r w:rsidRPr="00B05521">
        <w:rPr>
          <w:rStyle w:val="41"/>
          <w:rFonts w:ascii="Times New Roman" w:hAnsi="Times New Roman"/>
          <w:sz w:val="28"/>
          <w:szCs w:val="28"/>
        </w:rPr>
        <w:t>Российской Федерации, нормативно-правовыми актами</w:t>
      </w:r>
      <w:r w:rsidRPr="00B05521">
        <w:rPr>
          <w:rStyle w:val="41"/>
          <w:sz w:val="28"/>
          <w:szCs w:val="28"/>
        </w:rPr>
        <w:t xml:space="preserve"> </w:t>
      </w:r>
      <w:r w:rsidRPr="00B05521">
        <w:rPr>
          <w:rStyle w:val="41"/>
          <w:rFonts w:ascii="Times New Roman" w:hAnsi="Times New Roman"/>
          <w:sz w:val="28"/>
          <w:szCs w:val="28"/>
        </w:rPr>
        <w:t xml:space="preserve">Ханты </w:t>
      </w:r>
      <w:r>
        <w:rPr>
          <w:rStyle w:val="41"/>
          <w:rFonts w:ascii="Times New Roman" w:hAnsi="Times New Roman"/>
          <w:sz w:val="28"/>
          <w:szCs w:val="28"/>
        </w:rPr>
        <w:t>– Мансийского автономного округа - Югры</w:t>
      </w:r>
      <w:r w:rsidRPr="00B05521">
        <w:rPr>
          <w:rStyle w:val="41"/>
          <w:rFonts w:ascii="Times New Roman" w:hAnsi="Times New Roman"/>
          <w:sz w:val="28"/>
          <w:szCs w:val="28"/>
        </w:rPr>
        <w:t>;</w:t>
      </w:r>
    </w:p>
    <w:p w:rsidR="00E55286" w:rsidRDefault="00E55286" w:rsidP="00E55286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15A">
        <w:rPr>
          <w:sz w:val="28"/>
          <w:szCs w:val="28"/>
        </w:rPr>
        <w:t xml:space="preserve">   </w:t>
      </w:r>
      <w:r w:rsidR="00A21B73" w:rsidRPr="00637816">
        <w:rPr>
          <w:sz w:val="28"/>
          <w:szCs w:val="28"/>
        </w:rPr>
        <w:t>3.</w:t>
      </w:r>
      <w:r w:rsidR="00B05521">
        <w:rPr>
          <w:sz w:val="28"/>
          <w:szCs w:val="28"/>
        </w:rPr>
        <w:t>2</w:t>
      </w:r>
      <w:r w:rsidR="009318F6" w:rsidRPr="00637816">
        <w:rPr>
          <w:sz w:val="28"/>
          <w:szCs w:val="28"/>
        </w:rPr>
        <w:t>.</w:t>
      </w:r>
      <w:r w:rsidR="00B0552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внедрения новых методик, технологий по социально</w:t>
      </w:r>
      <w:r w:rsidR="00F41155">
        <w:rPr>
          <w:sz w:val="28"/>
          <w:szCs w:val="28"/>
        </w:rPr>
        <w:t xml:space="preserve"> </w:t>
      </w:r>
      <w:r>
        <w:rPr>
          <w:sz w:val="28"/>
          <w:szCs w:val="28"/>
        </w:rPr>
        <w:t>- медицинскому обслуживанию получателей социальных услуг, форм и методов работы.</w:t>
      </w:r>
    </w:p>
    <w:p w:rsidR="00E722D0" w:rsidRPr="00F848C6" w:rsidRDefault="00E55286" w:rsidP="00E55286">
      <w:pPr>
        <w:jc w:val="both"/>
        <w:rPr>
          <w:sz w:val="28"/>
          <w:szCs w:val="28"/>
        </w:rPr>
      </w:pPr>
      <w:r w:rsidRPr="00F848C6">
        <w:rPr>
          <w:sz w:val="28"/>
          <w:szCs w:val="28"/>
        </w:rPr>
        <w:t xml:space="preserve">    </w:t>
      </w:r>
      <w:r w:rsidR="0010315A">
        <w:rPr>
          <w:sz w:val="28"/>
          <w:szCs w:val="28"/>
        </w:rPr>
        <w:t xml:space="preserve">     </w:t>
      </w:r>
      <w:r w:rsidR="009318F6" w:rsidRPr="00F848C6">
        <w:rPr>
          <w:sz w:val="28"/>
          <w:szCs w:val="28"/>
        </w:rPr>
        <w:t>3.</w:t>
      </w:r>
      <w:r w:rsidR="00474117">
        <w:rPr>
          <w:sz w:val="28"/>
          <w:szCs w:val="28"/>
        </w:rPr>
        <w:t>3</w:t>
      </w:r>
      <w:r w:rsidR="00124818" w:rsidRPr="00F848C6">
        <w:rPr>
          <w:sz w:val="28"/>
          <w:szCs w:val="28"/>
        </w:rPr>
        <w:t>.</w:t>
      </w:r>
      <w:r w:rsidR="00B05521" w:rsidRPr="00F848C6">
        <w:rPr>
          <w:sz w:val="28"/>
          <w:szCs w:val="28"/>
        </w:rPr>
        <w:t xml:space="preserve"> </w:t>
      </w:r>
      <w:r w:rsidR="00124818" w:rsidRPr="00F848C6">
        <w:rPr>
          <w:sz w:val="28"/>
          <w:szCs w:val="28"/>
        </w:rPr>
        <w:t>Повышение уровня</w:t>
      </w:r>
      <w:r w:rsidR="00E722D0" w:rsidRPr="00F848C6">
        <w:rPr>
          <w:sz w:val="28"/>
          <w:szCs w:val="28"/>
        </w:rPr>
        <w:t xml:space="preserve"> профессиональной компетентности и осведомленности специалистов, доступности и качества реабилитационных и абилитационных услуг.</w:t>
      </w:r>
    </w:p>
    <w:p w:rsidR="00E722D0" w:rsidRPr="00637816" w:rsidRDefault="00E55286" w:rsidP="0010315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315A">
        <w:rPr>
          <w:color w:val="000000"/>
          <w:sz w:val="28"/>
          <w:szCs w:val="28"/>
        </w:rPr>
        <w:t xml:space="preserve">     </w:t>
      </w:r>
      <w:r w:rsidR="009318F6" w:rsidRPr="00637816">
        <w:rPr>
          <w:color w:val="000000"/>
          <w:sz w:val="28"/>
          <w:szCs w:val="28"/>
        </w:rPr>
        <w:t>3.</w:t>
      </w:r>
      <w:r w:rsidR="00474117">
        <w:rPr>
          <w:color w:val="000000"/>
          <w:sz w:val="28"/>
          <w:szCs w:val="28"/>
        </w:rPr>
        <w:t>4</w:t>
      </w:r>
      <w:r w:rsidR="00124818" w:rsidRPr="00637816">
        <w:rPr>
          <w:color w:val="000000"/>
          <w:sz w:val="28"/>
          <w:szCs w:val="28"/>
        </w:rPr>
        <w:t>.</w:t>
      </w:r>
      <w:r w:rsidR="00B05521">
        <w:rPr>
          <w:color w:val="000000"/>
          <w:sz w:val="28"/>
          <w:szCs w:val="28"/>
        </w:rPr>
        <w:t xml:space="preserve"> </w:t>
      </w:r>
      <w:r w:rsidR="00124818" w:rsidRPr="00637816">
        <w:rPr>
          <w:color w:val="000000"/>
          <w:sz w:val="28"/>
          <w:szCs w:val="28"/>
        </w:rPr>
        <w:t>Обеспечение</w:t>
      </w:r>
      <w:r w:rsidR="00E722D0" w:rsidRPr="00637816">
        <w:rPr>
          <w:color w:val="000000"/>
          <w:sz w:val="28"/>
          <w:szCs w:val="28"/>
        </w:rPr>
        <w:t xml:space="preserve"> соблюдения норм и правил охраны труда, противопожарной безопасности, санитарно-гигиенического и противоэпидемиологического режима в отделении.</w:t>
      </w:r>
    </w:p>
    <w:p w:rsidR="00E722D0" w:rsidRDefault="0010315A" w:rsidP="006329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55286">
        <w:rPr>
          <w:color w:val="000000"/>
          <w:sz w:val="28"/>
          <w:szCs w:val="28"/>
        </w:rPr>
        <w:t xml:space="preserve"> </w:t>
      </w:r>
      <w:r w:rsidR="009318F6" w:rsidRPr="00637816">
        <w:rPr>
          <w:color w:val="000000"/>
          <w:sz w:val="28"/>
          <w:szCs w:val="28"/>
        </w:rPr>
        <w:t>3.</w:t>
      </w:r>
      <w:r w:rsidR="00474117">
        <w:rPr>
          <w:color w:val="000000"/>
          <w:sz w:val="28"/>
          <w:szCs w:val="28"/>
        </w:rPr>
        <w:t>5</w:t>
      </w:r>
      <w:r w:rsidR="00124818" w:rsidRPr="00637816">
        <w:rPr>
          <w:color w:val="000000"/>
          <w:sz w:val="28"/>
          <w:szCs w:val="28"/>
        </w:rPr>
        <w:t>. Выполнение требований</w:t>
      </w:r>
      <w:r w:rsidR="00E722D0" w:rsidRPr="00637816">
        <w:rPr>
          <w:color w:val="000000"/>
          <w:sz w:val="28"/>
          <w:szCs w:val="28"/>
        </w:rPr>
        <w:t xml:space="preserve"> СМК, изложенных в Руководстве по качеству, Политике и целях в области качества.</w:t>
      </w:r>
    </w:p>
    <w:p w:rsidR="0063297A" w:rsidRPr="00637816" w:rsidRDefault="0063297A" w:rsidP="0063297A">
      <w:pPr>
        <w:jc w:val="both"/>
        <w:rPr>
          <w:color w:val="000000"/>
          <w:sz w:val="28"/>
          <w:szCs w:val="28"/>
        </w:rPr>
      </w:pPr>
    </w:p>
    <w:p w:rsidR="00E722D0" w:rsidRPr="00637816" w:rsidRDefault="00E722D0" w:rsidP="00E722D0">
      <w:pPr>
        <w:jc w:val="both"/>
        <w:rPr>
          <w:b/>
          <w:color w:val="000000"/>
          <w:sz w:val="28"/>
          <w:szCs w:val="28"/>
        </w:rPr>
      </w:pPr>
      <w:r w:rsidRPr="00637816">
        <w:rPr>
          <w:b/>
          <w:color w:val="000000"/>
          <w:sz w:val="28"/>
          <w:szCs w:val="28"/>
        </w:rPr>
        <w:t>4. ОСНОВНЫЕ ФУНКЦИИ ОТДЕЛЕНИЯ</w:t>
      </w:r>
    </w:p>
    <w:p w:rsidR="0063297A" w:rsidRDefault="00D245AC" w:rsidP="00DD421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297A" w:rsidRDefault="00E73A48" w:rsidP="00DD4213">
      <w:pPr>
        <w:pStyle w:val="ac"/>
        <w:rPr>
          <w:sz w:val="28"/>
          <w:szCs w:val="28"/>
        </w:rPr>
      </w:pPr>
      <w:r w:rsidRPr="00E73A48">
        <w:rPr>
          <w:sz w:val="28"/>
          <w:szCs w:val="28"/>
        </w:rPr>
        <w:t xml:space="preserve">           4.1. Осуществляют предоставление социальных услуг Получателям в соответствии с ИППСУ и условиями договоров, заключенных </w:t>
      </w:r>
      <w:proofErr w:type="gramStart"/>
      <w:r w:rsidRPr="00E73A48">
        <w:rPr>
          <w:sz w:val="28"/>
          <w:szCs w:val="28"/>
        </w:rPr>
        <w:t>с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22"/>
        <w:gridCol w:w="2316"/>
      </w:tblGrid>
      <w:tr w:rsidR="0063297A" w:rsidRPr="007E0CC2" w:rsidTr="00A4098C">
        <w:trPr>
          <w:trHeight w:val="330"/>
        </w:trPr>
        <w:tc>
          <w:tcPr>
            <w:tcW w:w="952" w:type="dxa"/>
            <w:vMerge w:val="restart"/>
            <w:vAlign w:val="center"/>
          </w:tcPr>
          <w:p w:rsidR="0063297A" w:rsidRPr="007E0CC2" w:rsidRDefault="0063297A" w:rsidP="00A4098C">
            <w:r>
              <w:rPr>
                <w:noProof/>
              </w:rPr>
              <w:lastRenderedPageBreak/>
              <w:drawing>
                <wp:inline distT="0" distB="0" distL="0" distR="0" wp14:anchorId="745F920C" wp14:editId="1172CE8C">
                  <wp:extent cx="438150" cy="361950"/>
                  <wp:effectExtent l="19050" t="0" r="0" b="0"/>
                  <wp:docPr id="8" name="Рисунок 8" descr="C:\Documents and Settings\User\Рабочий стол\Фотографии\логотип Добрый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графии\логотип Добрый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63297A" w:rsidRPr="007E0CC2" w:rsidRDefault="0063297A" w:rsidP="00A4098C">
            <w:pPr>
              <w:jc w:val="center"/>
            </w:pPr>
            <w:r w:rsidRPr="007E0CC2">
              <w:t>Департамент социального развития Ханты-Мансийского автономного округа - Югры</w:t>
            </w:r>
          </w:p>
        </w:tc>
      </w:tr>
      <w:tr w:rsidR="0063297A" w:rsidRPr="007E0CC2" w:rsidTr="00A4098C">
        <w:trPr>
          <w:trHeight w:val="277"/>
        </w:trPr>
        <w:tc>
          <w:tcPr>
            <w:tcW w:w="952" w:type="dxa"/>
            <w:vMerge/>
          </w:tcPr>
          <w:p w:rsidR="0063297A" w:rsidRPr="007E0CC2" w:rsidRDefault="0063297A" w:rsidP="00A4098C"/>
        </w:tc>
        <w:tc>
          <w:tcPr>
            <w:tcW w:w="8338" w:type="dxa"/>
            <w:gridSpan w:val="2"/>
          </w:tcPr>
          <w:p w:rsidR="0063297A" w:rsidRPr="007E0CC2" w:rsidRDefault="0063297A" w:rsidP="00A4098C">
            <w:pPr>
              <w:jc w:val="center"/>
            </w:pPr>
            <w:r>
              <w:t>БУ «Сургутский реабилитационный центр</w:t>
            </w:r>
            <w:r w:rsidRPr="007E0CC2">
              <w:t>»</w:t>
            </w:r>
          </w:p>
        </w:tc>
      </w:tr>
      <w:tr w:rsidR="0063297A" w:rsidRPr="00AB26B0" w:rsidTr="00A4098C">
        <w:trPr>
          <w:trHeight w:val="267"/>
        </w:trPr>
        <w:tc>
          <w:tcPr>
            <w:tcW w:w="952" w:type="dxa"/>
            <w:vMerge/>
            <w:vAlign w:val="center"/>
          </w:tcPr>
          <w:p w:rsidR="0063297A" w:rsidRPr="007E0CC2" w:rsidRDefault="0063297A" w:rsidP="00A4098C">
            <w:pPr>
              <w:jc w:val="center"/>
            </w:pPr>
          </w:p>
        </w:tc>
        <w:tc>
          <w:tcPr>
            <w:tcW w:w="6022" w:type="dxa"/>
            <w:vAlign w:val="center"/>
          </w:tcPr>
          <w:p w:rsidR="0063297A" w:rsidRPr="007E0CC2" w:rsidRDefault="0063297A" w:rsidP="00A4098C">
            <w:pPr>
              <w:jc w:val="center"/>
            </w:pPr>
            <w:r w:rsidRPr="007E0CC2">
              <w:t>СМК-ДП-4.2.3-2015</w:t>
            </w:r>
          </w:p>
        </w:tc>
        <w:tc>
          <w:tcPr>
            <w:tcW w:w="2316" w:type="dxa"/>
          </w:tcPr>
          <w:p w:rsidR="0063297A" w:rsidRPr="00AB26B0" w:rsidRDefault="0063297A" w:rsidP="00A4098C">
            <w:pPr>
              <w:jc w:val="center"/>
            </w:pPr>
            <w:r w:rsidRPr="00AB26B0">
              <w:t>СМК-ПП-</w:t>
            </w:r>
            <w:r w:rsidRPr="00AB26B0">
              <w:rPr>
                <w:b/>
              </w:rPr>
              <w:t>03-201</w:t>
            </w:r>
            <w:r>
              <w:rPr>
                <w:b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297A" w:rsidRDefault="0063297A" w:rsidP="00DD4213">
      <w:pPr>
        <w:pStyle w:val="ac"/>
        <w:rPr>
          <w:sz w:val="28"/>
          <w:szCs w:val="28"/>
        </w:rPr>
      </w:pPr>
    </w:p>
    <w:p w:rsidR="00091A59" w:rsidRPr="00464350" w:rsidRDefault="00DD4213" w:rsidP="00DD4213">
      <w:pPr>
        <w:pStyle w:val="ac"/>
        <w:rPr>
          <w:sz w:val="28"/>
          <w:szCs w:val="28"/>
        </w:rPr>
      </w:pPr>
      <w:r w:rsidRPr="00DD4213">
        <w:rPr>
          <w:sz w:val="28"/>
          <w:szCs w:val="28"/>
        </w:rPr>
        <w:t>Получателями или их</w:t>
      </w:r>
      <w:r>
        <w:rPr>
          <w:sz w:val="28"/>
          <w:szCs w:val="28"/>
        </w:rPr>
        <w:t xml:space="preserve"> </w:t>
      </w:r>
      <w:r w:rsidRPr="00DD4213">
        <w:rPr>
          <w:sz w:val="28"/>
          <w:szCs w:val="28"/>
        </w:rPr>
        <w:t>законными представите</w:t>
      </w:r>
      <w:r>
        <w:rPr>
          <w:sz w:val="28"/>
          <w:szCs w:val="28"/>
        </w:rPr>
        <w:t>лями</w:t>
      </w:r>
      <w:r w:rsidR="00464350" w:rsidRPr="00464350">
        <w:rPr>
          <w:sz w:val="28"/>
          <w:szCs w:val="28"/>
        </w:rPr>
        <w:t>.</w:t>
      </w:r>
    </w:p>
    <w:p w:rsidR="0063297A" w:rsidRDefault="00E55286" w:rsidP="0063297A">
      <w:pPr>
        <w:pStyle w:val="ac"/>
        <w:tabs>
          <w:tab w:val="left" w:pos="709"/>
          <w:tab w:val="left" w:pos="851"/>
        </w:tabs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031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318F6" w:rsidRPr="00637816">
        <w:rPr>
          <w:sz w:val="28"/>
          <w:szCs w:val="28"/>
        </w:rPr>
        <w:t>4.</w:t>
      </w:r>
      <w:r w:rsidR="00464350">
        <w:rPr>
          <w:sz w:val="28"/>
          <w:szCs w:val="28"/>
        </w:rPr>
        <w:t>2</w:t>
      </w:r>
      <w:r w:rsidR="002F4C5B">
        <w:rPr>
          <w:sz w:val="28"/>
          <w:szCs w:val="28"/>
        </w:rPr>
        <w:t>.</w:t>
      </w:r>
      <w:r w:rsidR="00D245AC" w:rsidRPr="00E94074">
        <w:rPr>
          <w:bCs/>
          <w:color w:val="auto"/>
          <w:sz w:val="28"/>
          <w:szCs w:val="28"/>
        </w:rPr>
        <w:t xml:space="preserve">Оказание получателю социально-медицинских услуг: </w:t>
      </w:r>
      <w:r w:rsidR="00474117">
        <w:rPr>
          <w:bCs/>
          <w:color w:val="auto"/>
          <w:sz w:val="28"/>
          <w:szCs w:val="28"/>
        </w:rPr>
        <w:t xml:space="preserve">      </w:t>
      </w:r>
    </w:p>
    <w:p w:rsidR="00D245AC" w:rsidRDefault="0010315A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63297A">
        <w:rPr>
          <w:bCs/>
          <w:color w:val="auto"/>
          <w:sz w:val="28"/>
          <w:szCs w:val="28"/>
        </w:rPr>
        <w:t xml:space="preserve">    </w:t>
      </w:r>
      <w:r w:rsidR="00474117">
        <w:rPr>
          <w:bCs/>
          <w:color w:val="auto"/>
          <w:sz w:val="28"/>
          <w:szCs w:val="28"/>
        </w:rPr>
        <w:t xml:space="preserve"> </w:t>
      </w:r>
      <w:r w:rsidR="00D245AC">
        <w:rPr>
          <w:bCs/>
          <w:color w:val="auto"/>
          <w:sz w:val="28"/>
          <w:szCs w:val="28"/>
        </w:rPr>
        <w:t>- выполнение процедур, связанных с наблюдением за здоровьем (измерением температур</w:t>
      </w:r>
      <w:r w:rsidR="00E668E8">
        <w:rPr>
          <w:bCs/>
          <w:color w:val="auto"/>
          <w:sz w:val="28"/>
          <w:szCs w:val="28"/>
        </w:rPr>
        <w:t xml:space="preserve">ы тела, артериального давления и </w:t>
      </w:r>
      <w:r w:rsidR="00D245AC">
        <w:rPr>
          <w:bCs/>
          <w:color w:val="auto"/>
          <w:sz w:val="28"/>
          <w:szCs w:val="28"/>
        </w:rPr>
        <w:t>иные процедуры);</w:t>
      </w:r>
    </w:p>
    <w:p w:rsidR="00D245AC" w:rsidRDefault="00474117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10315A">
        <w:rPr>
          <w:bCs/>
          <w:color w:val="auto"/>
          <w:sz w:val="28"/>
          <w:szCs w:val="28"/>
        </w:rPr>
        <w:t xml:space="preserve">  </w:t>
      </w:r>
      <w:r w:rsidR="00D245AC">
        <w:rPr>
          <w:bCs/>
          <w:color w:val="auto"/>
          <w:sz w:val="28"/>
          <w:szCs w:val="28"/>
        </w:rPr>
        <w:t>- проведение оздоровительных мероприятий (физиотерапевтические процедуры, ручной механическ</w:t>
      </w:r>
      <w:r w:rsidR="00F848C6">
        <w:rPr>
          <w:bCs/>
          <w:color w:val="auto"/>
          <w:sz w:val="28"/>
          <w:szCs w:val="28"/>
        </w:rPr>
        <w:t>ий массаж, кислородный коктейль</w:t>
      </w:r>
      <w:r w:rsidR="00D245AC">
        <w:rPr>
          <w:bCs/>
          <w:color w:val="auto"/>
          <w:sz w:val="28"/>
          <w:szCs w:val="28"/>
        </w:rPr>
        <w:t>);</w:t>
      </w:r>
    </w:p>
    <w:p w:rsidR="00D245AC" w:rsidRDefault="00474117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 xml:space="preserve"> </w:t>
      </w:r>
      <w:r w:rsidR="00D245AC">
        <w:rPr>
          <w:bCs/>
          <w:color w:val="auto"/>
          <w:sz w:val="28"/>
          <w:szCs w:val="28"/>
        </w:rPr>
        <w:t>- систематическое наблюдение за получателем социальных услуг в целях выявления отклонения в состоянии их здоровья;</w:t>
      </w:r>
    </w:p>
    <w:p w:rsidR="00D245AC" w:rsidRDefault="00474117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 xml:space="preserve"> - </w:t>
      </w:r>
      <w:r w:rsidR="00D245AC">
        <w:rPr>
          <w:bCs/>
          <w:color w:val="auto"/>
          <w:sz w:val="28"/>
          <w:szCs w:val="28"/>
        </w:rPr>
        <w:t>консультирование по социально-медицинским</w:t>
      </w:r>
      <w:r>
        <w:rPr>
          <w:bCs/>
          <w:color w:val="auto"/>
          <w:sz w:val="28"/>
          <w:szCs w:val="28"/>
        </w:rPr>
        <w:t xml:space="preserve"> </w:t>
      </w:r>
      <w:r w:rsidR="00D245AC">
        <w:rPr>
          <w:bCs/>
          <w:color w:val="auto"/>
          <w:sz w:val="28"/>
          <w:szCs w:val="28"/>
        </w:rPr>
        <w:t>вопросам, поддержание и сохранения здоровья получателя социальных услуг</w:t>
      </w:r>
      <w:r w:rsidR="00F848C6">
        <w:rPr>
          <w:bCs/>
          <w:color w:val="auto"/>
          <w:sz w:val="28"/>
          <w:szCs w:val="28"/>
        </w:rPr>
        <w:t>;</w:t>
      </w:r>
    </w:p>
    <w:p w:rsidR="00D245AC" w:rsidRDefault="00474117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 xml:space="preserve"> </w:t>
      </w:r>
      <w:r w:rsidR="00D245AC">
        <w:rPr>
          <w:bCs/>
          <w:color w:val="auto"/>
          <w:sz w:val="28"/>
          <w:szCs w:val="28"/>
        </w:rPr>
        <w:t>- проведение мероприятий, направленных на формирование здорового образа жизни;</w:t>
      </w:r>
    </w:p>
    <w:p w:rsidR="00D245AC" w:rsidRDefault="00F848C6" w:rsidP="0010315A">
      <w:pPr>
        <w:pStyle w:val="ac"/>
        <w:tabs>
          <w:tab w:val="left" w:pos="709"/>
          <w:tab w:val="left" w:pos="851"/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="0010315A">
        <w:rPr>
          <w:bCs/>
          <w:color w:val="auto"/>
          <w:sz w:val="28"/>
          <w:szCs w:val="28"/>
        </w:rPr>
        <w:t xml:space="preserve">  </w:t>
      </w:r>
      <w:r w:rsidR="00D245AC">
        <w:rPr>
          <w:bCs/>
          <w:color w:val="auto"/>
          <w:sz w:val="28"/>
          <w:szCs w:val="28"/>
        </w:rPr>
        <w:t>4.</w:t>
      </w:r>
      <w:r w:rsidR="00464350">
        <w:rPr>
          <w:bCs/>
          <w:color w:val="auto"/>
          <w:sz w:val="28"/>
          <w:szCs w:val="28"/>
        </w:rPr>
        <w:t>3</w:t>
      </w:r>
      <w:r w:rsidR="00D245AC">
        <w:rPr>
          <w:bCs/>
          <w:color w:val="auto"/>
          <w:sz w:val="28"/>
          <w:szCs w:val="28"/>
        </w:rPr>
        <w:t>.</w:t>
      </w:r>
      <w:r w:rsidR="00D245AC" w:rsidRPr="00E94074">
        <w:rPr>
          <w:bCs/>
          <w:color w:val="auto"/>
          <w:sz w:val="28"/>
          <w:szCs w:val="28"/>
        </w:rPr>
        <w:t>Проводит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 w:rsidR="00D245AC" w:rsidRPr="00E94074">
        <w:rPr>
          <w:bCs/>
          <w:color w:val="auto"/>
          <w:sz w:val="28"/>
          <w:szCs w:val="28"/>
        </w:rPr>
        <w:t>санитарно-гигиенических</w:t>
      </w:r>
      <w:proofErr w:type="gramEnd"/>
      <w:r w:rsidR="00D245AC" w:rsidRPr="00E94074">
        <w:rPr>
          <w:bCs/>
          <w:color w:val="auto"/>
          <w:sz w:val="28"/>
          <w:szCs w:val="28"/>
        </w:rPr>
        <w:t xml:space="preserve"> и санитарно-противоэпидемические мероприятия.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>4.</w:t>
      </w:r>
      <w:r w:rsidR="00464350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.</w:t>
      </w:r>
      <w:r w:rsidRPr="00E94074">
        <w:rPr>
          <w:bCs/>
          <w:color w:val="auto"/>
          <w:sz w:val="28"/>
          <w:szCs w:val="28"/>
        </w:rPr>
        <w:t>Оказывает неотложную медицинскую помощь</w:t>
      </w:r>
      <w:r w:rsidR="00F848C6">
        <w:rPr>
          <w:bCs/>
          <w:color w:val="auto"/>
          <w:sz w:val="28"/>
          <w:szCs w:val="28"/>
        </w:rPr>
        <w:t>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 xml:space="preserve"> 4.</w:t>
      </w:r>
      <w:r w:rsidR="00464350">
        <w:rPr>
          <w:bCs/>
          <w:color w:val="auto"/>
          <w:sz w:val="28"/>
          <w:szCs w:val="28"/>
        </w:rPr>
        <w:t>5</w:t>
      </w:r>
      <w:r>
        <w:rPr>
          <w:bCs/>
          <w:color w:val="auto"/>
          <w:sz w:val="28"/>
          <w:szCs w:val="28"/>
        </w:rPr>
        <w:t>.</w:t>
      </w:r>
      <w:r w:rsidRPr="00E94074">
        <w:rPr>
          <w:bCs/>
          <w:color w:val="auto"/>
          <w:sz w:val="28"/>
          <w:szCs w:val="28"/>
        </w:rPr>
        <w:t>Ведёт систематический контроль качества и эффективности предоставляемых социальных услуг</w:t>
      </w:r>
      <w:r w:rsidR="00F848C6">
        <w:rPr>
          <w:bCs/>
          <w:color w:val="auto"/>
          <w:sz w:val="28"/>
          <w:szCs w:val="28"/>
        </w:rPr>
        <w:t>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 xml:space="preserve"> 4.</w:t>
      </w:r>
      <w:r w:rsidR="00464350">
        <w:rPr>
          <w:bCs/>
          <w:color w:val="auto"/>
          <w:sz w:val="28"/>
          <w:szCs w:val="28"/>
        </w:rPr>
        <w:t>6</w:t>
      </w:r>
      <w:r>
        <w:rPr>
          <w:bCs/>
          <w:color w:val="auto"/>
          <w:sz w:val="28"/>
          <w:szCs w:val="28"/>
        </w:rPr>
        <w:t>.</w:t>
      </w:r>
      <w:r w:rsidRPr="00E94074">
        <w:rPr>
          <w:bCs/>
          <w:color w:val="auto"/>
          <w:sz w:val="28"/>
          <w:szCs w:val="28"/>
        </w:rPr>
        <w:t xml:space="preserve">Осуществляет межведомственное взаимодействие с лечебно-профилактическими, </w:t>
      </w:r>
      <w:proofErr w:type="gramStart"/>
      <w:r w:rsidRPr="00E94074">
        <w:rPr>
          <w:bCs/>
          <w:color w:val="auto"/>
          <w:sz w:val="28"/>
          <w:szCs w:val="28"/>
        </w:rPr>
        <w:t>медико-социальными</w:t>
      </w:r>
      <w:proofErr w:type="gramEnd"/>
      <w:r w:rsidRPr="00E94074">
        <w:rPr>
          <w:bCs/>
          <w:color w:val="auto"/>
          <w:sz w:val="28"/>
          <w:szCs w:val="28"/>
        </w:rPr>
        <w:t xml:space="preserve"> учреждениями</w:t>
      </w:r>
      <w:r w:rsidR="00F848C6">
        <w:rPr>
          <w:bCs/>
          <w:color w:val="auto"/>
          <w:sz w:val="28"/>
          <w:szCs w:val="28"/>
        </w:rPr>
        <w:t>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="0010315A">
        <w:rPr>
          <w:bCs/>
          <w:color w:val="auto"/>
          <w:sz w:val="28"/>
          <w:szCs w:val="28"/>
        </w:rPr>
        <w:t xml:space="preserve">   </w:t>
      </w:r>
      <w:r>
        <w:rPr>
          <w:bCs/>
          <w:color w:val="auto"/>
          <w:sz w:val="28"/>
          <w:szCs w:val="28"/>
        </w:rPr>
        <w:t>4.</w:t>
      </w:r>
      <w:r w:rsidR="00464350">
        <w:rPr>
          <w:bCs/>
          <w:color w:val="auto"/>
          <w:sz w:val="28"/>
          <w:szCs w:val="28"/>
        </w:rPr>
        <w:t>7</w:t>
      </w:r>
      <w:r>
        <w:rPr>
          <w:bCs/>
          <w:color w:val="auto"/>
          <w:sz w:val="28"/>
          <w:szCs w:val="28"/>
        </w:rPr>
        <w:t>.</w:t>
      </w:r>
      <w:r w:rsidRPr="00E94074">
        <w:rPr>
          <w:bCs/>
          <w:color w:val="auto"/>
          <w:sz w:val="28"/>
          <w:szCs w:val="28"/>
        </w:rPr>
        <w:t>Осуществляет</w:t>
      </w:r>
      <w:r w:rsidRPr="00E94074">
        <w:rPr>
          <w:bCs/>
          <w:color w:val="FF0000"/>
          <w:sz w:val="28"/>
          <w:szCs w:val="28"/>
        </w:rPr>
        <w:t xml:space="preserve"> </w:t>
      </w:r>
      <w:r w:rsidRPr="00E94074">
        <w:rPr>
          <w:bCs/>
          <w:color w:val="auto"/>
          <w:sz w:val="28"/>
          <w:szCs w:val="28"/>
        </w:rPr>
        <w:t>контроль и направляет работников учреждения на периодические медицинские осмотры согласно существующему графику.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 xml:space="preserve"> </w:t>
      </w:r>
      <w:r w:rsidR="0010315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4.</w:t>
      </w:r>
      <w:r w:rsidR="0010315A">
        <w:rPr>
          <w:bCs/>
          <w:color w:val="auto"/>
          <w:sz w:val="28"/>
          <w:szCs w:val="28"/>
        </w:rPr>
        <w:t>8</w:t>
      </w:r>
      <w:r>
        <w:rPr>
          <w:bCs/>
          <w:color w:val="auto"/>
          <w:sz w:val="28"/>
          <w:szCs w:val="28"/>
        </w:rPr>
        <w:t>.</w:t>
      </w:r>
      <w:r w:rsidRPr="00E94074">
        <w:rPr>
          <w:bCs/>
          <w:color w:val="auto"/>
          <w:sz w:val="28"/>
          <w:szCs w:val="28"/>
        </w:rPr>
        <w:t>Своевременно и качественно вн</w:t>
      </w:r>
      <w:r w:rsidR="0010315A">
        <w:rPr>
          <w:bCs/>
          <w:color w:val="auto"/>
          <w:sz w:val="28"/>
          <w:szCs w:val="28"/>
        </w:rPr>
        <w:t>есение</w:t>
      </w:r>
      <w:r w:rsidRPr="00E94074">
        <w:rPr>
          <w:bCs/>
          <w:color w:val="auto"/>
          <w:sz w:val="28"/>
          <w:szCs w:val="28"/>
        </w:rPr>
        <w:t xml:space="preserve"> да</w:t>
      </w:r>
      <w:r w:rsidR="00F41155">
        <w:rPr>
          <w:bCs/>
          <w:color w:val="auto"/>
          <w:sz w:val="28"/>
          <w:szCs w:val="28"/>
        </w:rPr>
        <w:t>нны</w:t>
      </w:r>
      <w:r w:rsidR="0010315A">
        <w:rPr>
          <w:bCs/>
          <w:color w:val="auto"/>
          <w:sz w:val="28"/>
          <w:szCs w:val="28"/>
        </w:rPr>
        <w:t>х</w:t>
      </w:r>
      <w:r w:rsidR="00F41155">
        <w:rPr>
          <w:bCs/>
          <w:color w:val="auto"/>
          <w:sz w:val="28"/>
          <w:szCs w:val="28"/>
        </w:rPr>
        <w:t xml:space="preserve"> о предоставляемых социальных</w:t>
      </w:r>
      <w:r w:rsidRPr="00E94074">
        <w:rPr>
          <w:bCs/>
          <w:color w:val="auto"/>
          <w:sz w:val="28"/>
          <w:szCs w:val="28"/>
        </w:rPr>
        <w:t xml:space="preserve"> услугах в </w:t>
      </w:r>
      <w:r w:rsidR="00F41155">
        <w:rPr>
          <w:bCs/>
          <w:color w:val="auto"/>
          <w:sz w:val="28"/>
          <w:szCs w:val="28"/>
        </w:rPr>
        <w:t>ПП</w:t>
      </w:r>
      <w:r w:rsidR="00E668E8">
        <w:rPr>
          <w:bCs/>
          <w:color w:val="auto"/>
          <w:sz w:val="28"/>
          <w:szCs w:val="28"/>
        </w:rPr>
        <w:t>О</w:t>
      </w:r>
      <w:r w:rsidR="00F41155">
        <w:rPr>
          <w:bCs/>
          <w:color w:val="auto"/>
          <w:sz w:val="28"/>
          <w:szCs w:val="28"/>
        </w:rPr>
        <w:t xml:space="preserve"> АСОИ</w:t>
      </w:r>
      <w:r w:rsidRPr="00E94074">
        <w:rPr>
          <w:bCs/>
          <w:color w:val="auto"/>
          <w:sz w:val="28"/>
          <w:szCs w:val="28"/>
        </w:rPr>
        <w:t>.</w:t>
      </w:r>
    </w:p>
    <w:p w:rsidR="00D245AC" w:rsidRDefault="0010315A" w:rsidP="0010315A">
      <w:pPr>
        <w:pStyle w:val="ac"/>
        <w:tabs>
          <w:tab w:val="left" w:pos="709"/>
          <w:tab w:val="left" w:pos="851"/>
          <w:tab w:val="left" w:pos="1843"/>
        </w:tabs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4.9</w:t>
      </w:r>
      <w:r w:rsidR="00D245AC">
        <w:rPr>
          <w:bCs/>
          <w:color w:val="auto"/>
          <w:sz w:val="28"/>
          <w:szCs w:val="28"/>
        </w:rPr>
        <w:t>.</w:t>
      </w:r>
      <w:r w:rsidR="00D245AC" w:rsidRPr="00E94074">
        <w:rPr>
          <w:bCs/>
          <w:color w:val="auto"/>
          <w:sz w:val="28"/>
          <w:szCs w:val="28"/>
        </w:rPr>
        <w:t>Качественно, в установленные сроки, в соответствии с номенклатурой дел и системой менеджмента качества, ведёт медицинскую документацию.</w:t>
      </w:r>
      <w:r w:rsidR="00D245AC">
        <w:rPr>
          <w:b/>
          <w:sz w:val="28"/>
          <w:szCs w:val="28"/>
        </w:rPr>
        <w:t xml:space="preserve"> </w:t>
      </w:r>
      <w:r w:rsidR="00D245AC" w:rsidRPr="00E94074">
        <w:rPr>
          <w:bCs/>
          <w:color w:val="auto"/>
          <w:sz w:val="28"/>
          <w:szCs w:val="28"/>
        </w:rPr>
        <w:t>Заполнение отчётной документации, анализ деятельности отделения.</w:t>
      </w:r>
    </w:p>
    <w:p w:rsidR="00E722D0" w:rsidRDefault="00464350" w:rsidP="0063297A">
      <w:pPr>
        <w:pStyle w:val="ac"/>
        <w:tabs>
          <w:tab w:val="left" w:pos="1843"/>
        </w:tabs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10315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</w:t>
      </w:r>
      <w:r w:rsidR="0010315A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>4.</w:t>
      </w:r>
      <w:r w:rsidR="00E668E8">
        <w:rPr>
          <w:bCs/>
          <w:color w:val="auto"/>
          <w:sz w:val="28"/>
          <w:szCs w:val="28"/>
        </w:rPr>
        <w:t>1</w:t>
      </w:r>
      <w:r w:rsidR="0010315A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</w:rPr>
        <w:t>.</w:t>
      </w:r>
      <w:r w:rsidRPr="00464350">
        <w:t xml:space="preserve"> </w:t>
      </w:r>
      <w:r w:rsidRPr="00464350">
        <w:rPr>
          <w:bCs/>
          <w:color w:val="auto"/>
          <w:sz w:val="28"/>
          <w:szCs w:val="28"/>
        </w:rPr>
        <w:t>Участие в работе социально-реабилитационного консилиума в Учреждении.</w:t>
      </w:r>
    </w:p>
    <w:p w:rsidR="00E73A48" w:rsidRPr="00E73A48" w:rsidRDefault="00E73A48" w:rsidP="00E73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4.11. </w:t>
      </w:r>
      <w:r w:rsidRPr="00E73A48">
        <w:rPr>
          <w:bCs/>
          <w:sz w:val="28"/>
          <w:szCs w:val="28"/>
        </w:rPr>
        <w:t>Оказывать ситуационную помощь инвалидам и маломобильным гражданам в Учреждении.</w:t>
      </w:r>
    </w:p>
    <w:p w:rsidR="00E73A48" w:rsidRDefault="00E73A48" w:rsidP="0063297A">
      <w:pPr>
        <w:pStyle w:val="ac"/>
        <w:tabs>
          <w:tab w:val="left" w:pos="1843"/>
        </w:tabs>
        <w:spacing w:line="276" w:lineRule="auto"/>
        <w:rPr>
          <w:bCs/>
          <w:color w:val="auto"/>
          <w:sz w:val="28"/>
          <w:szCs w:val="28"/>
        </w:rPr>
      </w:pPr>
    </w:p>
    <w:p w:rsidR="00E73A48" w:rsidRDefault="00E73A48" w:rsidP="0063297A">
      <w:pPr>
        <w:pStyle w:val="ac"/>
        <w:tabs>
          <w:tab w:val="left" w:pos="1843"/>
        </w:tabs>
        <w:spacing w:line="276" w:lineRule="auto"/>
        <w:rPr>
          <w:bCs/>
          <w:color w:val="auto"/>
          <w:sz w:val="28"/>
          <w:szCs w:val="28"/>
        </w:rPr>
      </w:pPr>
    </w:p>
    <w:p w:rsidR="0063297A" w:rsidRPr="00637816" w:rsidRDefault="0063297A" w:rsidP="0063297A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22"/>
        <w:gridCol w:w="2316"/>
      </w:tblGrid>
      <w:tr w:rsidR="0063297A" w:rsidRPr="007E0CC2" w:rsidTr="00A4098C">
        <w:trPr>
          <w:trHeight w:val="330"/>
        </w:trPr>
        <w:tc>
          <w:tcPr>
            <w:tcW w:w="952" w:type="dxa"/>
            <w:vMerge w:val="restart"/>
            <w:vAlign w:val="center"/>
          </w:tcPr>
          <w:p w:rsidR="0063297A" w:rsidRPr="007E0CC2" w:rsidRDefault="0063297A" w:rsidP="00A4098C">
            <w:bookmarkStart w:id="0" w:name="sub_1041"/>
            <w:bookmarkStart w:id="1" w:name="sub_3404"/>
            <w:bookmarkStart w:id="2" w:name="sub_1500"/>
            <w:r>
              <w:rPr>
                <w:noProof/>
              </w:rPr>
              <w:lastRenderedPageBreak/>
              <w:drawing>
                <wp:inline distT="0" distB="0" distL="0" distR="0" wp14:anchorId="34B3F303" wp14:editId="767E9ABF">
                  <wp:extent cx="438150" cy="361950"/>
                  <wp:effectExtent l="19050" t="0" r="0" b="0"/>
                  <wp:docPr id="9" name="Рисунок 9" descr="C:\Documents and Settings\User\Рабочий стол\Фотографии\логотип Добрый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графии\логотип Добрый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63297A" w:rsidRPr="007E0CC2" w:rsidRDefault="0063297A" w:rsidP="00A4098C">
            <w:pPr>
              <w:jc w:val="center"/>
            </w:pPr>
            <w:r w:rsidRPr="007E0CC2">
              <w:t>Департамент социального развития Ханты-Мансийского автономного округа - Югры</w:t>
            </w:r>
          </w:p>
        </w:tc>
      </w:tr>
      <w:tr w:rsidR="0063297A" w:rsidRPr="007E0CC2" w:rsidTr="00A4098C">
        <w:trPr>
          <w:trHeight w:val="277"/>
        </w:trPr>
        <w:tc>
          <w:tcPr>
            <w:tcW w:w="952" w:type="dxa"/>
            <w:vMerge/>
          </w:tcPr>
          <w:p w:rsidR="0063297A" w:rsidRPr="007E0CC2" w:rsidRDefault="0063297A" w:rsidP="00A4098C"/>
        </w:tc>
        <w:tc>
          <w:tcPr>
            <w:tcW w:w="8338" w:type="dxa"/>
            <w:gridSpan w:val="2"/>
          </w:tcPr>
          <w:p w:rsidR="0063297A" w:rsidRPr="007E0CC2" w:rsidRDefault="0063297A" w:rsidP="00A4098C">
            <w:pPr>
              <w:jc w:val="center"/>
            </w:pPr>
            <w:r>
              <w:t>БУ «Сургутский реабилитационный центр</w:t>
            </w:r>
            <w:r w:rsidRPr="007E0CC2">
              <w:t>»</w:t>
            </w:r>
          </w:p>
        </w:tc>
      </w:tr>
      <w:tr w:rsidR="0063297A" w:rsidRPr="00AB26B0" w:rsidTr="00A4098C">
        <w:trPr>
          <w:trHeight w:val="267"/>
        </w:trPr>
        <w:tc>
          <w:tcPr>
            <w:tcW w:w="952" w:type="dxa"/>
            <w:vMerge/>
            <w:vAlign w:val="center"/>
          </w:tcPr>
          <w:p w:rsidR="0063297A" w:rsidRPr="007E0CC2" w:rsidRDefault="0063297A" w:rsidP="00A4098C">
            <w:pPr>
              <w:jc w:val="center"/>
            </w:pPr>
          </w:p>
        </w:tc>
        <w:tc>
          <w:tcPr>
            <w:tcW w:w="6022" w:type="dxa"/>
            <w:vAlign w:val="center"/>
          </w:tcPr>
          <w:p w:rsidR="0063297A" w:rsidRPr="007E0CC2" w:rsidRDefault="0063297A" w:rsidP="00A4098C">
            <w:pPr>
              <w:jc w:val="center"/>
            </w:pPr>
            <w:r w:rsidRPr="007E0CC2">
              <w:t>СМК-ДП-4.2.3-2015</w:t>
            </w:r>
          </w:p>
        </w:tc>
        <w:tc>
          <w:tcPr>
            <w:tcW w:w="2316" w:type="dxa"/>
          </w:tcPr>
          <w:p w:rsidR="0063297A" w:rsidRPr="00AB26B0" w:rsidRDefault="0063297A" w:rsidP="00A4098C">
            <w:pPr>
              <w:jc w:val="center"/>
            </w:pPr>
            <w:r w:rsidRPr="00AB26B0">
              <w:t>СМК-ПП-</w:t>
            </w:r>
            <w:r w:rsidRPr="00AB26B0">
              <w:rPr>
                <w:b/>
              </w:rPr>
              <w:t>03-201</w:t>
            </w:r>
            <w:r>
              <w:rPr>
                <w:b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73A48" w:rsidRDefault="00E73A48" w:rsidP="00E73A48">
      <w:pPr>
        <w:widowControl/>
        <w:jc w:val="both"/>
        <w:rPr>
          <w:color w:val="000000"/>
          <w:sz w:val="28"/>
          <w:szCs w:val="28"/>
        </w:rPr>
      </w:pPr>
    </w:p>
    <w:p w:rsidR="00E73A48" w:rsidRDefault="00E73A48" w:rsidP="00E73A48">
      <w:pPr>
        <w:widowControl/>
        <w:jc w:val="both"/>
        <w:rPr>
          <w:b/>
          <w:color w:val="000000"/>
          <w:sz w:val="28"/>
          <w:szCs w:val="28"/>
        </w:rPr>
      </w:pPr>
      <w:r w:rsidRPr="00E73A48">
        <w:rPr>
          <w:b/>
          <w:color w:val="000000"/>
          <w:sz w:val="28"/>
          <w:szCs w:val="28"/>
        </w:rPr>
        <w:t>5. ПРАВА ОТДЕЛЕНИЯ</w:t>
      </w:r>
    </w:p>
    <w:p w:rsidR="00E73A48" w:rsidRPr="00E73A48" w:rsidRDefault="00E73A48" w:rsidP="00E73A48">
      <w:pPr>
        <w:widowControl/>
        <w:jc w:val="both"/>
        <w:rPr>
          <w:b/>
          <w:color w:val="000000"/>
          <w:sz w:val="28"/>
          <w:szCs w:val="28"/>
        </w:rPr>
      </w:pPr>
    </w:p>
    <w:p w:rsidR="0063297A" w:rsidRDefault="00E73A48" w:rsidP="00E73A48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73A48">
        <w:rPr>
          <w:color w:val="000000"/>
          <w:sz w:val="28"/>
          <w:szCs w:val="28"/>
        </w:rPr>
        <w:t>5.1. Вносить на рассмотрение администрации учреждения, в целях совершенствования работы, предложения по развитию отделения,</w:t>
      </w:r>
    </w:p>
    <w:p w:rsidR="00E722D0" w:rsidRPr="00637816" w:rsidRDefault="00E722D0" w:rsidP="0063297A">
      <w:pPr>
        <w:widowControl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улучшению обеспечения сохранности, комплектования, учета и использования документов, хранящихся в отделении.  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bookmarkStart w:id="3" w:name="sub_3402"/>
      <w:bookmarkEnd w:id="0"/>
      <w:r w:rsidRPr="00637816">
        <w:rPr>
          <w:color w:val="000000"/>
          <w:sz w:val="28"/>
          <w:szCs w:val="28"/>
        </w:rPr>
        <w:t>5.2.  Разрабатывать и представлять инновационные предложения по улучшению деятельности отделения.</w:t>
      </w:r>
    </w:p>
    <w:bookmarkEnd w:id="3"/>
    <w:p w:rsidR="0063297A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</w:t>
      </w:r>
      <w:r w:rsidR="00DD4213">
        <w:rPr>
          <w:color w:val="000000"/>
          <w:sz w:val="28"/>
          <w:szCs w:val="28"/>
        </w:rPr>
        <w:t>3</w:t>
      </w:r>
      <w:r w:rsidRPr="00637816">
        <w:rPr>
          <w:color w:val="000000"/>
          <w:sz w:val="28"/>
          <w:szCs w:val="28"/>
        </w:rPr>
        <w:t xml:space="preserve">. Запрашивать и получать от организаций и учреждений, </w:t>
      </w:r>
    </w:p>
    <w:p w:rsidR="00E722D0" w:rsidRPr="00637816" w:rsidRDefault="00E722D0" w:rsidP="0063297A">
      <w:pPr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материалы, иную информацию, необходимую для принятия решений по вопросам, относящимся к компетенции отделения.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</w:t>
      </w:r>
      <w:r w:rsidR="00DD4213">
        <w:rPr>
          <w:color w:val="000000"/>
          <w:sz w:val="28"/>
          <w:szCs w:val="28"/>
        </w:rPr>
        <w:t>4</w:t>
      </w:r>
      <w:r w:rsidRPr="00637816">
        <w:rPr>
          <w:color w:val="000000"/>
          <w:sz w:val="28"/>
          <w:szCs w:val="28"/>
        </w:rPr>
        <w:t>. Принимать участие в совещаниях, семинарах, проверках и мероприятиях, проводимых учреждением.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</w:t>
      </w:r>
      <w:r w:rsidR="00DD4213">
        <w:rPr>
          <w:color w:val="000000"/>
          <w:sz w:val="28"/>
          <w:szCs w:val="28"/>
        </w:rPr>
        <w:t>5</w:t>
      </w:r>
      <w:r w:rsidRPr="00637816">
        <w:rPr>
          <w:color w:val="000000"/>
          <w:sz w:val="28"/>
          <w:szCs w:val="28"/>
        </w:rPr>
        <w:t>. Взаимодействовать в своей деятельности со структурными подразделениями учреждения, организациями, учреждениями и общественными организациями в пределах своей компетенции.</w:t>
      </w:r>
    </w:p>
    <w:p w:rsidR="00E722D0" w:rsidRPr="00637816" w:rsidRDefault="00E722D0" w:rsidP="00E722D0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410"/>
      <w:r w:rsidRPr="0063781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D42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378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6">
        <w:rPr>
          <w:rFonts w:ascii="Times New Roman" w:hAnsi="Times New Roman" w:cs="Times New Roman"/>
          <w:color w:val="000000"/>
          <w:sz w:val="28"/>
          <w:szCs w:val="28"/>
        </w:rPr>
        <w:t>Вести переписку от имени учреждения по вопросам деятельности отделения.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</w:t>
      </w:r>
      <w:r w:rsidR="00DD4213">
        <w:rPr>
          <w:color w:val="000000"/>
          <w:sz w:val="28"/>
          <w:szCs w:val="28"/>
        </w:rPr>
        <w:t>7</w:t>
      </w:r>
      <w:r w:rsidRPr="00637816">
        <w:rPr>
          <w:color w:val="000000"/>
          <w:sz w:val="28"/>
          <w:szCs w:val="28"/>
        </w:rPr>
        <w:t>.</w:t>
      </w:r>
      <w:r w:rsidR="00DD4213">
        <w:rPr>
          <w:color w:val="000000"/>
          <w:sz w:val="28"/>
          <w:szCs w:val="28"/>
        </w:rPr>
        <w:t xml:space="preserve"> </w:t>
      </w:r>
      <w:r w:rsidRPr="00637816">
        <w:rPr>
          <w:color w:val="000000"/>
          <w:sz w:val="28"/>
          <w:szCs w:val="28"/>
        </w:rPr>
        <w:t>Вносить на рассмотрение руководства предложения по корректировке документов СМК.</w:t>
      </w:r>
    </w:p>
    <w:p w:rsidR="00E722D0" w:rsidRPr="00637816" w:rsidRDefault="00DD4213" w:rsidP="00E722D0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E722D0" w:rsidRPr="006378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722D0" w:rsidRPr="00637816">
        <w:rPr>
          <w:color w:val="000000"/>
          <w:sz w:val="28"/>
          <w:szCs w:val="28"/>
        </w:rPr>
        <w:t xml:space="preserve"> Участвовать в разработке документов СМК. 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</w:p>
    <w:bookmarkEnd w:id="4"/>
    <w:p w:rsidR="00E722D0" w:rsidRPr="00637816" w:rsidRDefault="00E722D0" w:rsidP="00E722D0">
      <w:pPr>
        <w:jc w:val="both"/>
        <w:rPr>
          <w:b/>
          <w:color w:val="000000"/>
          <w:sz w:val="28"/>
          <w:szCs w:val="28"/>
        </w:rPr>
      </w:pPr>
      <w:r w:rsidRPr="00637816">
        <w:rPr>
          <w:b/>
          <w:color w:val="000000"/>
          <w:sz w:val="28"/>
          <w:szCs w:val="28"/>
        </w:rPr>
        <w:t>6. СТРУКТУРА И ОРГАНИЗАЦИЯ ДЕЯТЕЛЬНОСТИ ОТДЕЛЕНИЯ</w:t>
      </w:r>
    </w:p>
    <w:p w:rsidR="003F7EEB" w:rsidRPr="003F7EEB" w:rsidRDefault="003F7EEB" w:rsidP="003F7EEB">
      <w:pPr>
        <w:pStyle w:val="ac"/>
        <w:tabs>
          <w:tab w:val="left" w:pos="90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22D0" w:rsidRPr="003F7EEB">
        <w:rPr>
          <w:sz w:val="28"/>
          <w:szCs w:val="28"/>
        </w:rPr>
        <w:t>6.1</w:t>
      </w:r>
      <w:r w:rsidRPr="003F7EEB">
        <w:rPr>
          <w:sz w:val="28"/>
          <w:szCs w:val="28"/>
        </w:rPr>
        <w:t xml:space="preserve"> Штатное расписание отделения составляет </w:t>
      </w:r>
      <w:r w:rsidR="00DD4213">
        <w:rPr>
          <w:sz w:val="28"/>
          <w:szCs w:val="28"/>
        </w:rPr>
        <w:t>8</w:t>
      </w:r>
      <w:r w:rsidRPr="003F7EEB">
        <w:rPr>
          <w:sz w:val="28"/>
          <w:szCs w:val="28"/>
        </w:rPr>
        <w:t xml:space="preserve"> штатных единиц и имеет   - следующую структуру: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 xml:space="preserve">- заведующий отделением – 1 </w:t>
      </w:r>
      <w:proofErr w:type="spellStart"/>
      <w:r w:rsidRPr="003F7EEB">
        <w:rPr>
          <w:rFonts w:ascii="Times New Roman" w:hAnsi="Times New Roman"/>
          <w:sz w:val="28"/>
          <w:szCs w:val="28"/>
        </w:rPr>
        <w:t>шт.ед</w:t>
      </w:r>
      <w:proofErr w:type="spellEnd"/>
      <w:r w:rsidRPr="003F7EEB">
        <w:rPr>
          <w:rFonts w:ascii="Times New Roman" w:hAnsi="Times New Roman"/>
          <w:sz w:val="28"/>
          <w:szCs w:val="28"/>
        </w:rPr>
        <w:t>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врач-</w:t>
      </w:r>
      <w:r w:rsidR="0010315A">
        <w:rPr>
          <w:rFonts w:ascii="Times New Roman" w:hAnsi="Times New Roman"/>
          <w:sz w:val="28"/>
          <w:szCs w:val="28"/>
        </w:rPr>
        <w:t>специалист</w:t>
      </w:r>
      <w:r w:rsidRPr="003F7EEB">
        <w:rPr>
          <w:rFonts w:ascii="Times New Roman" w:hAnsi="Times New Roman"/>
          <w:sz w:val="28"/>
          <w:szCs w:val="28"/>
        </w:rPr>
        <w:t xml:space="preserve"> </w:t>
      </w:r>
      <w:r w:rsidR="00FD710F">
        <w:rPr>
          <w:rFonts w:ascii="Times New Roman" w:hAnsi="Times New Roman"/>
          <w:sz w:val="28"/>
          <w:szCs w:val="28"/>
        </w:rPr>
        <w:t xml:space="preserve"> (невролог) </w:t>
      </w:r>
      <w:r w:rsidRPr="003F7EEB">
        <w:rPr>
          <w:rFonts w:ascii="Times New Roman" w:hAnsi="Times New Roman"/>
          <w:sz w:val="28"/>
          <w:szCs w:val="28"/>
        </w:rPr>
        <w:t>– 1шт.ед.;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 xml:space="preserve">- медицинская сестра – 1 </w:t>
      </w:r>
      <w:proofErr w:type="spellStart"/>
      <w:r w:rsidRPr="003F7EEB">
        <w:rPr>
          <w:rFonts w:ascii="Times New Roman" w:hAnsi="Times New Roman"/>
          <w:sz w:val="28"/>
          <w:szCs w:val="28"/>
        </w:rPr>
        <w:t>шт.ед</w:t>
      </w:r>
      <w:proofErr w:type="spellEnd"/>
      <w:r w:rsidRPr="003F7EEB">
        <w:rPr>
          <w:rFonts w:ascii="Times New Roman" w:hAnsi="Times New Roman"/>
          <w:sz w:val="28"/>
          <w:szCs w:val="28"/>
        </w:rPr>
        <w:t>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медици</w:t>
      </w:r>
      <w:r w:rsidR="00DD4213">
        <w:rPr>
          <w:rFonts w:ascii="Times New Roman" w:hAnsi="Times New Roman"/>
          <w:sz w:val="28"/>
          <w:szCs w:val="28"/>
        </w:rPr>
        <w:t>нская сестра по физиотерапии – 2</w:t>
      </w:r>
      <w:r w:rsidRPr="003F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EEB">
        <w:rPr>
          <w:rFonts w:ascii="Times New Roman" w:hAnsi="Times New Roman"/>
          <w:sz w:val="28"/>
          <w:szCs w:val="28"/>
        </w:rPr>
        <w:t>шт.ед</w:t>
      </w:r>
      <w:proofErr w:type="spellEnd"/>
      <w:r w:rsidRPr="003F7EEB">
        <w:rPr>
          <w:rFonts w:ascii="Times New Roman" w:hAnsi="Times New Roman"/>
          <w:sz w:val="28"/>
          <w:szCs w:val="28"/>
        </w:rPr>
        <w:t>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м</w:t>
      </w:r>
      <w:r w:rsidR="00DD4213">
        <w:rPr>
          <w:rFonts w:ascii="Times New Roman" w:hAnsi="Times New Roman"/>
          <w:sz w:val="28"/>
          <w:szCs w:val="28"/>
        </w:rPr>
        <w:t>едицинская сестра по массажу – 3</w:t>
      </w:r>
      <w:r w:rsidRPr="003F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EEB">
        <w:rPr>
          <w:rFonts w:ascii="Times New Roman" w:hAnsi="Times New Roman"/>
          <w:sz w:val="28"/>
          <w:szCs w:val="28"/>
        </w:rPr>
        <w:t>шт.ед</w:t>
      </w:r>
      <w:proofErr w:type="spellEnd"/>
      <w:r w:rsidRPr="003F7EEB">
        <w:rPr>
          <w:rFonts w:ascii="Times New Roman" w:hAnsi="Times New Roman"/>
          <w:sz w:val="28"/>
          <w:szCs w:val="28"/>
        </w:rPr>
        <w:t>.;</w:t>
      </w:r>
    </w:p>
    <w:p w:rsidR="003F7EEB" w:rsidRPr="003F7EEB" w:rsidRDefault="003F7EEB" w:rsidP="003F7E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7EEB">
        <w:rPr>
          <w:rFonts w:ascii="Times New Roman" w:hAnsi="Times New Roman"/>
          <w:sz w:val="28"/>
          <w:szCs w:val="28"/>
        </w:rPr>
        <w:t>6.2.</w:t>
      </w:r>
      <w:r w:rsidR="00DD4213">
        <w:rPr>
          <w:rFonts w:ascii="Times New Roman" w:hAnsi="Times New Roman"/>
          <w:sz w:val="28"/>
          <w:szCs w:val="28"/>
        </w:rPr>
        <w:t xml:space="preserve"> </w:t>
      </w:r>
      <w:r w:rsidRPr="003F7EEB">
        <w:rPr>
          <w:rFonts w:ascii="Times New Roman" w:hAnsi="Times New Roman"/>
          <w:sz w:val="28"/>
          <w:szCs w:val="28"/>
        </w:rPr>
        <w:t>Отделение укомплектовывается специалистами, имеющими профессиональное образование, соответствующее требованиям и характеру выполняемой работы.</w:t>
      </w:r>
    </w:p>
    <w:p w:rsidR="003F7EEB" w:rsidRPr="003F7EEB" w:rsidRDefault="003F7EEB" w:rsidP="003F7E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4213">
        <w:rPr>
          <w:rFonts w:ascii="Times New Roman" w:hAnsi="Times New Roman"/>
          <w:sz w:val="28"/>
          <w:szCs w:val="28"/>
        </w:rPr>
        <w:t xml:space="preserve">    </w:t>
      </w:r>
      <w:r w:rsidRPr="003F7EEB">
        <w:rPr>
          <w:rFonts w:ascii="Times New Roman" w:hAnsi="Times New Roman"/>
          <w:sz w:val="28"/>
          <w:szCs w:val="28"/>
        </w:rPr>
        <w:t>6.3.</w:t>
      </w:r>
      <w:r w:rsidR="00DD4213">
        <w:rPr>
          <w:rFonts w:ascii="Times New Roman" w:hAnsi="Times New Roman"/>
          <w:sz w:val="28"/>
          <w:szCs w:val="28"/>
        </w:rPr>
        <w:t xml:space="preserve"> </w:t>
      </w:r>
      <w:r w:rsidRPr="003F7EEB">
        <w:rPr>
          <w:rFonts w:ascii="Times New Roman" w:hAnsi="Times New Roman"/>
          <w:sz w:val="28"/>
          <w:szCs w:val="28"/>
        </w:rPr>
        <w:t>Заведующий отделением организует работу отделения и несет персональную ответственность за его деятельность, выполнение возложенных на отделение задач в соответствии с настоящим Положением и должностной инструкцией, утверждаемой директором учреждения.</w:t>
      </w:r>
    </w:p>
    <w:p w:rsidR="00E722D0" w:rsidRDefault="003F7EEB" w:rsidP="0063297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4213">
        <w:rPr>
          <w:rFonts w:ascii="Times New Roman" w:hAnsi="Times New Roman"/>
          <w:sz w:val="28"/>
          <w:szCs w:val="28"/>
        </w:rPr>
        <w:t xml:space="preserve">   </w:t>
      </w:r>
      <w:r w:rsidRPr="003F7EEB">
        <w:rPr>
          <w:rFonts w:ascii="Times New Roman" w:hAnsi="Times New Roman"/>
          <w:sz w:val="28"/>
          <w:szCs w:val="28"/>
        </w:rPr>
        <w:t>6.4.</w:t>
      </w:r>
      <w:r w:rsidR="00DD4213">
        <w:rPr>
          <w:rFonts w:ascii="Times New Roman" w:hAnsi="Times New Roman"/>
          <w:sz w:val="28"/>
          <w:szCs w:val="28"/>
        </w:rPr>
        <w:t xml:space="preserve"> </w:t>
      </w:r>
      <w:r w:rsidRPr="003F7EEB">
        <w:rPr>
          <w:rFonts w:ascii="Times New Roman" w:hAnsi="Times New Roman"/>
          <w:sz w:val="28"/>
          <w:szCs w:val="28"/>
        </w:rPr>
        <w:t>Работа отделения строится в соответствии с годовыми, квартальными и ежемесячными планами работы учреждения; с годовыми, квартальными и ежемесячными планами работы отделения.</w:t>
      </w:r>
    </w:p>
    <w:p w:rsidR="0063297A" w:rsidRPr="00637816" w:rsidRDefault="0063297A" w:rsidP="0063297A">
      <w:pPr>
        <w:pStyle w:val="aa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22"/>
        <w:gridCol w:w="2316"/>
      </w:tblGrid>
      <w:tr w:rsidR="00AD56DE" w:rsidRPr="007E0CC2" w:rsidTr="00A4098C">
        <w:trPr>
          <w:trHeight w:val="330"/>
        </w:trPr>
        <w:tc>
          <w:tcPr>
            <w:tcW w:w="952" w:type="dxa"/>
            <w:vMerge w:val="restart"/>
            <w:vAlign w:val="center"/>
          </w:tcPr>
          <w:bookmarkEnd w:id="1"/>
          <w:bookmarkEnd w:id="2"/>
          <w:p w:rsidR="00AD56DE" w:rsidRPr="007E0CC2" w:rsidRDefault="00AD56DE" w:rsidP="00A4098C">
            <w:r>
              <w:rPr>
                <w:noProof/>
              </w:rPr>
              <w:drawing>
                <wp:inline distT="0" distB="0" distL="0" distR="0" wp14:anchorId="4DF9A70A" wp14:editId="7D8A0EF5">
                  <wp:extent cx="438150" cy="361950"/>
                  <wp:effectExtent l="19050" t="0" r="0" b="0"/>
                  <wp:docPr id="10" name="Рисунок 10" descr="C:\Documents and Settings\User\Рабочий стол\Фотографии\логотип Добрый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графии\логотип Добрый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AD56DE" w:rsidRPr="007E0CC2" w:rsidRDefault="00AD56DE" w:rsidP="00A4098C">
            <w:pPr>
              <w:jc w:val="center"/>
            </w:pPr>
            <w:r w:rsidRPr="007E0CC2">
              <w:t>Департамент социального развития Ханты-Мансийского автономного округа - Югры</w:t>
            </w:r>
          </w:p>
        </w:tc>
      </w:tr>
      <w:tr w:rsidR="00AD56DE" w:rsidRPr="007E0CC2" w:rsidTr="00A4098C">
        <w:trPr>
          <w:trHeight w:val="277"/>
        </w:trPr>
        <w:tc>
          <w:tcPr>
            <w:tcW w:w="952" w:type="dxa"/>
            <w:vMerge/>
          </w:tcPr>
          <w:p w:rsidR="00AD56DE" w:rsidRPr="007E0CC2" w:rsidRDefault="00AD56DE" w:rsidP="00A4098C"/>
        </w:tc>
        <w:tc>
          <w:tcPr>
            <w:tcW w:w="8338" w:type="dxa"/>
            <w:gridSpan w:val="2"/>
          </w:tcPr>
          <w:p w:rsidR="00AD56DE" w:rsidRPr="007E0CC2" w:rsidRDefault="00AD56DE" w:rsidP="00A4098C">
            <w:pPr>
              <w:jc w:val="center"/>
            </w:pPr>
            <w:r>
              <w:t>БУ «Сургутский реабилитационный центр</w:t>
            </w:r>
            <w:r w:rsidRPr="007E0CC2">
              <w:t>»</w:t>
            </w:r>
          </w:p>
        </w:tc>
      </w:tr>
      <w:tr w:rsidR="00AD56DE" w:rsidRPr="00AB26B0" w:rsidTr="00A4098C">
        <w:trPr>
          <w:trHeight w:val="267"/>
        </w:trPr>
        <w:tc>
          <w:tcPr>
            <w:tcW w:w="952" w:type="dxa"/>
            <w:vMerge/>
            <w:vAlign w:val="center"/>
          </w:tcPr>
          <w:p w:rsidR="00AD56DE" w:rsidRPr="007E0CC2" w:rsidRDefault="00AD56DE" w:rsidP="00A4098C">
            <w:pPr>
              <w:jc w:val="center"/>
            </w:pPr>
          </w:p>
        </w:tc>
        <w:tc>
          <w:tcPr>
            <w:tcW w:w="6022" w:type="dxa"/>
            <w:vAlign w:val="center"/>
          </w:tcPr>
          <w:p w:rsidR="00AD56DE" w:rsidRPr="007E0CC2" w:rsidRDefault="00AD56DE" w:rsidP="00A4098C">
            <w:pPr>
              <w:jc w:val="center"/>
            </w:pPr>
            <w:r w:rsidRPr="007E0CC2">
              <w:t>СМК-ДП-4.2.3-2015</w:t>
            </w:r>
          </w:p>
        </w:tc>
        <w:tc>
          <w:tcPr>
            <w:tcW w:w="2316" w:type="dxa"/>
          </w:tcPr>
          <w:p w:rsidR="00AD56DE" w:rsidRPr="00AB26B0" w:rsidRDefault="00AD56DE" w:rsidP="00A4098C">
            <w:pPr>
              <w:jc w:val="center"/>
            </w:pPr>
            <w:r w:rsidRPr="00AB26B0">
              <w:t>СМК-ПП-</w:t>
            </w:r>
            <w:r w:rsidRPr="00AB26B0">
              <w:rPr>
                <w:b/>
              </w:rPr>
              <w:t>03-201</w:t>
            </w:r>
            <w:r>
              <w:rPr>
                <w:b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73A48" w:rsidRDefault="00E73A48" w:rsidP="00E73A48">
      <w:pPr>
        <w:jc w:val="both"/>
        <w:rPr>
          <w:b/>
          <w:color w:val="000000"/>
          <w:sz w:val="28"/>
          <w:szCs w:val="28"/>
        </w:rPr>
      </w:pPr>
    </w:p>
    <w:p w:rsidR="00E73A48" w:rsidRPr="00E73A48" w:rsidRDefault="00E73A48" w:rsidP="00E73A48">
      <w:pPr>
        <w:jc w:val="both"/>
        <w:rPr>
          <w:b/>
          <w:color w:val="000000"/>
          <w:sz w:val="28"/>
          <w:szCs w:val="28"/>
        </w:rPr>
      </w:pPr>
      <w:r w:rsidRPr="00E73A48">
        <w:rPr>
          <w:b/>
          <w:color w:val="000000"/>
          <w:sz w:val="28"/>
          <w:szCs w:val="28"/>
        </w:rPr>
        <w:t>7. КРИТЕРИИ ОЦЕНКИ ЭФФЕКТИВНОСТИ ДЕЯТЕЛЬНОСТИ ОТДЕЛЕНИЯ</w:t>
      </w:r>
    </w:p>
    <w:p w:rsidR="00E73A48" w:rsidRDefault="00E73A48" w:rsidP="00E73A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AD56DE" w:rsidRDefault="00E73A48" w:rsidP="00E73A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73A48">
        <w:rPr>
          <w:color w:val="000000"/>
          <w:sz w:val="28"/>
          <w:szCs w:val="28"/>
        </w:rPr>
        <w:t xml:space="preserve">7.1.  Оказание социальных услуг в соответствии с </w:t>
      </w:r>
      <w:proofErr w:type="gramStart"/>
      <w:r w:rsidRPr="00E73A48">
        <w:rPr>
          <w:color w:val="000000"/>
          <w:sz w:val="28"/>
          <w:szCs w:val="28"/>
        </w:rPr>
        <w:t>национальными</w:t>
      </w:r>
      <w:proofErr w:type="gramEnd"/>
    </w:p>
    <w:p w:rsidR="00E722D0" w:rsidRPr="00637816" w:rsidRDefault="00E722D0" w:rsidP="00AD56DE">
      <w:pPr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стандартами</w:t>
      </w:r>
      <w:r w:rsidR="00F26614">
        <w:rPr>
          <w:color w:val="000000"/>
          <w:sz w:val="28"/>
          <w:szCs w:val="28"/>
        </w:rPr>
        <w:t>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7.2. Доля получателей, положительно оценивающих уровень доступности объектов и услуг в </w:t>
      </w:r>
      <w:r w:rsidR="0010315A">
        <w:rPr>
          <w:color w:val="000000"/>
          <w:sz w:val="28"/>
          <w:szCs w:val="28"/>
        </w:rPr>
        <w:t>о</w:t>
      </w:r>
      <w:r w:rsidRPr="00637816">
        <w:rPr>
          <w:color w:val="000000"/>
          <w:sz w:val="28"/>
          <w:szCs w:val="28"/>
        </w:rPr>
        <w:t xml:space="preserve">тделении, из общей численности получателей. </w:t>
      </w:r>
    </w:p>
    <w:p w:rsidR="0063297A" w:rsidRDefault="00E722D0" w:rsidP="0063297A">
      <w:pPr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         7.3. Обеспечение предоставления государственных услуг в соответствии с государственным заданием.</w:t>
      </w:r>
      <w:r w:rsidR="0063297A">
        <w:rPr>
          <w:color w:val="000000"/>
          <w:sz w:val="28"/>
          <w:szCs w:val="28"/>
        </w:rPr>
        <w:t xml:space="preserve"> 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7.4. Доля граждан, получивших социальные услуги в полустационарной форме в соответствии с индивидуальной программой предоставления социальных услуг и имеющих положительный результат реализации  индивидуальной программы, от общего числа граждан, получивших социальные услуги.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</w:t>
      </w:r>
      <w:r w:rsidR="00D02E07">
        <w:rPr>
          <w:color w:val="000000"/>
          <w:sz w:val="28"/>
          <w:szCs w:val="28"/>
        </w:rPr>
        <w:t>5</w:t>
      </w:r>
      <w:r w:rsidRPr="00637816">
        <w:rPr>
          <w:color w:val="000000"/>
          <w:sz w:val="28"/>
          <w:szCs w:val="28"/>
        </w:rPr>
        <w:t xml:space="preserve">. </w:t>
      </w:r>
      <w:r w:rsidR="00F848C6">
        <w:rPr>
          <w:color w:val="000000"/>
          <w:sz w:val="28"/>
          <w:szCs w:val="28"/>
        </w:rPr>
        <w:t xml:space="preserve"> </w:t>
      </w:r>
      <w:r w:rsidRPr="00637816">
        <w:rPr>
          <w:color w:val="000000"/>
          <w:sz w:val="28"/>
          <w:szCs w:val="28"/>
        </w:rPr>
        <w:t xml:space="preserve"> Качество исполнения документов. </w:t>
      </w:r>
    </w:p>
    <w:p w:rsidR="00E722D0" w:rsidRDefault="00E722D0" w:rsidP="0063297A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</w:t>
      </w:r>
      <w:r w:rsidR="00D02E07">
        <w:rPr>
          <w:color w:val="000000"/>
          <w:sz w:val="28"/>
          <w:szCs w:val="28"/>
        </w:rPr>
        <w:t>6</w:t>
      </w:r>
      <w:r w:rsidRPr="00637816">
        <w:rPr>
          <w:color w:val="000000"/>
          <w:sz w:val="28"/>
          <w:szCs w:val="28"/>
        </w:rPr>
        <w:t>.</w:t>
      </w:r>
      <w:r w:rsidR="00D02E07">
        <w:rPr>
          <w:color w:val="000000"/>
          <w:sz w:val="28"/>
          <w:szCs w:val="28"/>
        </w:rPr>
        <w:t xml:space="preserve"> </w:t>
      </w:r>
      <w:r w:rsidRPr="00637816">
        <w:rPr>
          <w:color w:val="000000"/>
          <w:sz w:val="28"/>
          <w:szCs w:val="28"/>
        </w:rPr>
        <w:t xml:space="preserve">  Количество информационных и методических материалов</w:t>
      </w:r>
      <w:r w:rsidR="0063297A">
        <w:rPr>
          <w:color w:val="000000"/>
          <w:sz w:val="28"/>
          <w:szCs w:val="28"/>
        </w:rPr>
        <w:t>.</w:t>
      </w:r>
    </w:p>
    <w:p w:rsidR="00AD56DE" w:rsidRPr="00637816" w:rsidRDefault="00AD56DE" w:rsidP="0063297A">
      <w:pPr>
        <w:ind w:firstLine="709"/>
        <w:jc w:val="both"/>
        <w:rPr>
          <w:color w:val="000000"/>
          <w:sz w:val="28"/>
          <w:szCs w:val="28"/>
        </w:rPr>
      </w:pPr>
    </w:p>
    <w:p w:rsidR="00E722D0" w:rsidRDefault="00E722D0" w:rsidP="00E722D0">
      <w:pPr>
        <w:jc w:val="both"/>
        <w:rPr>
          <w:b/>
          <w:color w:val="000000"/>
          <w:spacing w:val="-2"/>
          <w:sz w:val="28"/>
          <w:szCs w:val="28"/>
        </w:rPr>
      </w:pPr>
      <w:r w:rsidRPr="00637816">
        <w:rPr>
          <w:b/>
          <w:color w:val="000000"/>
          <w:spacing w:val="-1"/>
          <w:sz w:val="28"/>
          <w:szCs w:val="28"/>
        </w:rPr>
        <w:t xml:space="preserve">8. </w:t>
      </w:r>
      <w:r w:rsidRPr="00637816">
        <w:rPr>
          <w:b/>
          <w:color w:val="000000"/>
          <w:spacing w:val="-2"/>
          <w:sz w:val="28"/>
          <w:szCs w:val="28"/>
        </w:rPr>
        <w:t>ОТВЕТСТВЕННОСТЬ ОТДЕЛЕНИЯ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8.1</w:t>
      </w:r>
      <w:r w:rsidR="001976CF">
        <w:rPr>
          <w:color w:val="000000"/>
          <w:spacing w:val="-2"/>
          <w:sz w:val="28"/>
          <w:szCs w:val="28"/>
        </w:rPr>
        <w:t xml:space="preserve">. </w:t>
      </w:r>
      <w:r w:rsidRPr="00EA40E3">
        <w:rPr>
          <w:color w:val="000000"/>
          <w:spacing w:val="-2"/>
          <w:sz w:val="28"/>
          <w:szCs w:val="28"/>
        </w:rPr>
        <w:t xml:space="preserve">Заведующий </w:t>
      </w:r>
      <w:r>
        <w:rPr>
          <w:color w:val="000000"/>
          <w:spacing w:val="-2"/>
          <w:sz w:val="28"/>
          <w:szCs w:val="28"/>
        </w:rPr>
        <w:t xml:space="preserve"> о</w:t>
      </w:r>
      <w:r w:rsidRPr="00EA40E3">
        <w:rPr>
          <w:color w:val="000000"/>
          <w:spacing w:val="-2"/>
          <w:sz w:val="28"/>
          <w:szCs w:val="28"/>
        </w:rPr>
        <w:t>тделением несет ответственность за осуществление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EA40E3">
        <w:rPr>
          <w:color w:val="000000"/>
          <w:spacing w:val="-2"/>
          <w:sz w:val="28"/>
          <w:szCs w:val="28"/>
        </w:rPr>
        <w:t xml:space="preserve">деятельности </w:t>
      </w:r>
      <w:r>
        <w:rPr>
          <w:color w:val="000000"/>
          <w:spacing w:val="-2"/>
          <w:sz w:val="28"/>
          <w:szCs w:val="28"/>
        </w:rPr>
        <w:t>о</w:t>
      </w:r>
      <w:r w:rsidRPr="00EA40E3">
        <w:rPr>
          <w:color w:val="000000"/>
          <w:spacing w:val="-2"/>
          <w:sz w:val="28"/>
          <w:szCs w:val="28"/>
        </w:rPr>
        <w:t>тделения.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8</w:t>
      </w:r>
      <w:r w:rsidRPr="00EA40E3">
        <w:rPr>
          <w:color w:val="000000"/>
          <w:spacing w:val="-2"/>
          <w:sz w:val="28"/>
          <w:szCs w:val="28"/>
        </w:rPr>
        <w:t>.</w:t>
      </w:r>
      <w:r w:rsidR="001976CF">
        <w:rPr>
          <w:color w:val="000000"/>
          <w:spacing w:val="-2"/>
          <w:sz w:val="28"/>
          <w:szCs w:val="28"/>
        </w:rPr>
        <w:t>2</w:t>
      </w:r>
      <w:r w:rsidRPr="00EA40E3">
        <w:rPr>
          <w:color w:val="000000"/>
          <w:spacing w:val="-2"/>
          <w:sz w:val="28"/>
          <w:szCs w:val="28"/>
        </w:rPr>
        <w:t xml:space="preserve">. В период предоставления услуги Получателю в </w:t>
      </w:r>
      <w:r>
        <w:rPr>
          <w:color w:val="000000"/>
          <w:spacing w:val="-2"/>
          <w:sz w:val="28"/>
          <w:szCs w:val="28"/>
        </w:rPr>
        <w:t>о</w:t>
      </w:r>
      <w:r w:rsidRPr="00EA40E3">
        <w:rPr>
          <w:color w:val="000000"/>
          <w:spacing w:val="-2"/>
          <w:sz w:val="28"/>
          <w:szCs w:val="28"/>
        </w:rPr>
        <w:t>тделении,</w:t>
      </w:r>
      <w:r>
        <w:rPr>
          <w:color w:val="000000"/>
          <w:spacing w:val="-2"/>
          <w:sz w:val="28"/>
          <w:szCs w:val="28"/>
        </w:rPr>
        <w:t xml:space="preserve"> </w:t>
      </w:r>
      <w:r w:rsidRPr="00EA40E3">
        <w:rPr>
          <w:color w:val="000000"/>
          <w:spacing w:val="-2"/>
          <w:sz w:val="28"/>
          <w:szCs w:val="28"/>
        </w:rPr>
        <w:t xml:space="preserve">заведующий и сотрудники </w:t>
      </w:r>
      <w:r>
        <w:rPr>
          <w:color w:val="000000"/>
          <w:spacing w:val="-2"/>
          <w:sz w:val="28"/>
          <w:szCs w:val="28"/>
        </w:rPr>
        <w:t>о</w:t>
      </w:r>
      <w:r w:rsidRPr="00EA40E3">
        <w:rPr>
          <w:color w:val="000000"/>
          <w:spacing w:val="-2"/>
          <w:sz w:val="28"/>
          <w:szCs w:val="28"/>
        </w:rPr>
        <w:t>тделения несут ответственность за</w:t>
      </w:r>
      <w:r>
        <w:rPr>
          <w:color w:val="000000"/>
          <w:spacing w:val="-2"/>
          <w:sz w:val="28"/>
          <w:szCs w:val="28"/>
        </w:rPr>
        <w:t xml:space="preserve"> </w:t>
      </w:r>
      <w:r w:rsidRPr="00EA40E3">
        <w:rPr>
          <w:color w:val="000000"/>
          <w:spacing w:val="-2"/>
          <w:sz w:val="28"/>
          <w:szCs w:val="28"/>
        </w:rPr>
        <w:t>жизнь, здоровье, безопасность несовершеннолетнего, обязаны защищать его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>личные права и интересы.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8</w:t>
      </w:r>
      <w:r w:rsidRPr="00EA40E3">
        <w:rPr>
          <w:color w:val="000000"/>
          <w:spacing w:val="-2"/>
          <w:sz w:val="28"/>
          <w:szCs w:val="28"/>
        </w:rPr>
        <w:t>.</w:t>
      </w:r>
      <w:r w:rsidR="001976CF">
        <w:rPr>
          <w:color w:val="000000"/>
          <w:spacing w:val="-2"/>
          <w:sz w:val="28"/>
          <w:szCs w:val="28"/>
        </w:rPr>
        <w:t>3.</w:t>
      </w:r>
      <w:r w:rsidRPr="00EA40E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EA40E3">
        <w:rPr>
          <w:color w:val="000000"/>
          <w:spacing w:val="-2"/>
          <w:sz w:val="28"/>
          <w:szCs w:val="28"/>
        </w:rPr>
        <w:t xml:space="preserve">Сотрудники </w:t>
      </w:r>
      <w:r>
        <w:rPr>
          <w:color w:val="000000"/>
          <w:spacing w:val="-2"/>
          <w:sz w:val="28"/>
          <w:szCs w:val="28"/>
        </w:rPr>
        <w:t>о</w:t>
      </w:r>
      <w:r w:rsidRPr="00EA40E3">
        <w:rPr>
          <w:color w:val="000000"/>
          <w:spacing w:val="-2"/>
          <w:sz w:val="28"/>
          <w:szCs w:val="28"/>
        </w:rPr>
        <w:t>тделения несут ответственность за несоблюдение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 xml:space="preserve">этических норм поведения в коллективе Учреждения, за </w:t>
      </w:r>
      <w:proofErr w:type="gramStart"/>
      <w:r w:rsidRPr="00EA40E3">
        <w:rPr>
          <w:color w:val="000000"/>
          <w:spacing w:val="-2"/>
          <w:sz w:val="28"/>
          <w:szCs w:val="28"/>
        </w:rPr>
        <w:t>невнимательное</w:t>
      </w:r>
      <w:proofErr w:type="gramEnd"/>
      <w:r w:rsidRPr="00EA40E3">
        <w:rPr>
          <w:color w:val="000000"/>
          <w:spacing w:val="-2"/>
          <w:sz w:val="28"/>
          <w:szCs w:val="28"/>
        </w:rPr>
        <w:t xml:space="preserve"> и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>недоброжелательное общение с детьми, подростками, посещающими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>Учреждение, их законными представителями и другими посетителями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>Учреждения, за несоблюдение этических норм в их отношении.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8</w:t>
      </w:r>
      <w:r w:rsidRPr="00EA40E3">
        <w:rPr>
          <w:color w:val="000000"/>
          <w:spacing w:val="-2"/>
          <w:sz w:val="28"/>
          <w:szCs w:val="28"/>
        </w:rPr>
        <w:t>.</w:t>
      </w:r>
      <w:r w:rsidR="001976CF">
        <w:rPr>
          <w:color w:val="000000"/>
          <w:spacing w:val="-2"/>
          <w:sz w:val="28"/>
          <w:szCs w:val="28"/>
        </w:rPr>
        <w:t xml:space="preserve">4. </w:t>
      </w:r>
      <w:r w:rsidRPr="00EA40E3">
        <w:rPr>
          <w:color w:val="000000"/>
          <w:spacing w:val="-2"/>
          <w:sz w:val="28"/>
          <w:szCs w:val="28"/>
        </w:rPr>
        <w:t xml:space="preserve">Сотрудники </w:t>
      </w:r>
      <w:r>
        <w:rPr>
          <w:color w:val="000000"/>
          <w:spacing w:val="-2"/>
          <w:sz w:val="28"/>
          <w:szCs w:val="28"/>
        </w:rPr>
        <w:t>о</w:t>
      </w:r>
      <w:r w:rsidRPr="00EA40E3">
        <w:rPr>
          <w:color w:val="000000"/>
          <w:spacing w:val="-2"/>
          <w:sz w:val="28"/>
          <w:szCs w:val="28"/>
        </w:rPr>
        <w:t>тделения несут ответственность за несоблюдение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>нормативных инструкций по охране труда, технике безопасности, пожарной и</w:t>
      </w:r>
      <w:r>
        <w:rPr>
          <w:color w:val="000000"/>
          <w:spacing w:val="-2"/>
          <w:sz w:val="28"/>
          <w:szCs w:val="28"/>
        </w:rPr>
        <w:t xml:space="preserve"> </w:t>
      </w:r>
      <w:r w:rsidRPr="00EA40E3">
        <w:rPr>
          <w:color w:val="000000"/>
          <w:spacing w:val="-2"/>
          <w:sz w:val="28"/>
          <w:szCs w:val="28"/>
        </w:rPr>
        <w:t>антитеррористической безопасности.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8</w:t>
      </w:r>
      <w:r w:rsidRPr="00EA40E3">
        <w:rPr>
          <w:color w:val="000000"/>
          <w:spacing w:val="-2"/>
          <w:sz w:val="28"/>
          <w:szCs w:val="28"/>
        </w:rPr>
        <w:t>.</w:t>
      </w:r>
      <w:r w:rsidR="001976CF">
        <w:rPr>
          <w:color w:val="000000"/>
          <w:spacing w:val="-2"/>
          <w:sz w:val="28"/>
          <w:szCs w:val="28"/>
        </w:rPr>
        <w:t>5.</w:t>
      </w:r>
      <w:r w:rsidRPr="00EA40E3">
        <w:rPr>
          <w:color w:val="000000"/>
          <w:spacing w:val="-2"/>
          <w:sz w:val="28"/>
          <w:szCs w:val="28"/>
        </w:rPr>
        <w:t xml:space="preserve"> Сотрудники </w:t>
      </w:r>
      <w:r>
        <w:rPr>
          <w:color w:val="000000"/>
          <w:spacing w:val="-2"/>
          <w:sz w:val="28"/>
          <w:szCs w:val="28"/>
        </w:rPr>
        <w:t>о</w:t>
      </w:r>
      <w:r w:rsidRPr="00EA40E3">
        <w:rPr>
          <w:color w:val="000000"/>
          <w:spacing w:val="-2"/>
          <w:sz w:val="28"/>
          <w:szCs w:val="28"/>
        </w:rPr>
        <w:t>тделения несут ответственность, предусмотренную</w:t>
      </w:r>
    </w:p>
    <w:p w:rsidR="00EA40E3" w:rsidRPr="00EA40E3" w:rsidRDefault="00EA40E3" w:rsidP="00EA40E3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>законодательством Российской Федерации за конфиденциальность</w:t>
      </w:r>
    </w:p>
    <w:p w:rsidR="00EA40E3" w:rsidRPr="00EA40E3" w:rsidRDefault="00EA40E3" w:rsidP="009B6DCC">
      <w:pPr>
        <w:jc w:val="both"/>
        <w:rPr>
          <w:color w:val="000000"/>
          <w:spacing w:val="-2"/>
          <w:sz w:val="28"/>
          <w:szCs w:val="28"/>
        </w:rPr>
      </w:pPr>
      <w:r w:rsidRPr="00EA40E3">
        <w:rPr>
          <w:color w:val="000000"/>
          <w:spacing w:val="-2"/>
          <w:sz w:val="28"/>
          <w:szCs w:val="28"/>
        </w:rPr>
        <w:t>использования информации о Получателях, в соответствии с установленными</w:t>
      </w:r>
      <w:r>
        <w:rPr>
          <w:color w:val="000000"/>
          <w:spacing w:val="-2"/>
          <w:sz w:val="28"/>
          <w:szCs w:val="28"/>
        </w:rPr>
        <w:t xml:space="preserve">  </w:t>
      </w:r>
      <w:r w:rsidRPr="00EA40E3">
        <w:rPr>
          <w:color w:val="000000"/>
          <w:spacing w:val="-2"/>
          <w:sz w:val="28"/>
          <w:szCs w:val="28"/>
        </w:rPr>
        <w:t>законодательством Российской Федерации требованиями о защите</w:t>
      </w:r>
      <w:r>
        <w:rPr>
          <w:color w:val="000000"/>
          <w:spacing w:val="-2"/>
          <w:sz w:val="28"/>
          <w:szCs w:val="28"/>
        </w:rPr>
        <w:t xml:space="preserve">  </w:t>
      </w:r>
      <w:r w:rsidRPr="00EA40E3">
        <w:rPr>
          <w:color w:val="000000"/>
          <w:spacing w:val="-2"/>
          <w:sz w:val="28"/>
          <w:szCs w:val="28"/>
        </w:rPr>
        <w:t xml:space="preserve">персональных данных </w:t>
      </w:r>
      <w:proofErr w:type="gramStart"/>
      <w:r w:rsidRPr="00EA40E3">
        <w:rPr>
          <w:color w:val="000000"/>
          <w:spacing w:val="-2"/>
          <w:sz w:val="28"/>
          <w:szCs w:val="28"/>
        </w:rPr>
        <w:t>согласн</w:t>
      </w:r>
      <w:r w:rsidR="009B6DCC">
        <w:rPr>
          <w:color w:val="000000"/>
          <w:spacing w:val="-2"/>
          <w:sz w:val="28"/>
          <w:szCs w:val="28"/>
        </w:rPr>
        <w:t>о статьи</w:t>
      </w:r>
      <w:proofErr w:type="gramEnd"/>
      <w:r w:rsidR="009B6DCC">
        <w:rPr>
          <w:color w:val="000000"/>
          <w:spacing w:val="-2"/>
          <w:sz w:val="28"/>
          <w:szCs w:val="28"/>
        </w:rPr>
        <w:t xml:space="preserve"> 6 ФЗ-442 </w:t>
      </w:r>
      <w:r w:rsidR="009B6DCC" w:rsidRPr="009B6DCC">
        <w:rPr>
          <w:color w:val="000000"/>
          <w:spacing w:val="-2"/>
          <w:sz w:val="28"/>
          <w:szCs w:val="28"/>
        </w:rPr>
        <w:t>"Об основах социального обслуживания граждан в Российской Федерации</w:t>
      </w:r>
      <w:r w:rsidR="009B6DCC">
        <w:rPr>
          <w:color w:val="000000"/>
          <w:spacing w:val="-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22"/>
        <w:gridCol w:w="2316"/>
      </w:tblGrid>
      <w:tr w:rsidR="00AD56DE" w:rsidRPr="007E0CC2" w:rsidTr="00A4098C">
        <w:trPr>
          <w:trHeight w:val="330"/>
        </w:trPr>
        <w:tc>
          <w:tcPr>
            <w:tcW w:w="952" w:type="dxa"/>
            <w:vMerge w:val="restart"/>
            <w:vAlign w:val="center"/>
          </w:tcPr>
          <w:p w:rsidR="00AD56DE" w:rsidRPr="007E0CC2" w:rsidRDefault="00AD56DE" w:rsidP="00A4098C">
            <w:r>
              <w:rPr>
                <w:noProof/>
              </w:rPr>
              <w:lastRenderedPageBreak/>
              <w:drawing>
                <wp:inline distT="0" distB="0" distL="0" distR="0" wp14:anchorId="7087B070" wp14:editId="2088BA17">
                  <wp:extent cx="438150" cy="361950"/>
                  <wp:effectExtent l="19050" t="0" r="0" b="0"/>
                  <wp:docPr id="11" name="Рисунок 11" descr="C:\Documents and Settings\User\Рабочий стол\Фотографии\логотип Добрый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графии\логотип Добрый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AD56DE" w:rsidRPr="007E0CC2" w:rsidRDefault="00AD56DE" w:rsidP="00A4098C">
            <w:pPr>
              <w:jc w:val="center"/>
            </w:pPr>
            <w:r w:rsidRPr="007E0CC2">
              <w:t>Департамент социального развития Ханты-Мансийского автономного округа - Югры</w:t>
            </w:r>
          </w:p>
        </w:tc>
      </w:tr>
      <w:tr w:rsidR="00AD56DE" w:rsidRPr="007E0CC2" w:rsidTr="00A4098C">
        <w:trPr>
          <w:trHeight w:val="277"/>
        </w:trPr>
        <w:tc>
          <w:tcPr>
            <w:tcW w:w="952" w:type="dxa"/>
            <w:vMerge/>
          </w:tcPr>
          <w:p w:rsidR="00AD56DE" w:rsidRPr="007E0CC2" w:rsidRDefault="00AD56DE" w:rsidP="00A4098C"/>
        </w:tc>
        <w:tc>
          <w:tcPr>
            <w:tcW w:w="8338" w:type="dxa"/>
            <w:gridSpan w:val="2"/>
          </w:tcPr>
          <w:p w:rsidR="00AD56DE" w:rsidRPr="007E0CC2" w:rsidRDefault="00AD56DE" w:rsidP="00A4098C">
            <w:pPr>
              <w:jc w:val="center"/>
            </w:pPr>
            <w:r>
              <w:t>БУ «Сургутский реабилитационный центр</w:t>
            </w:r>
            <w:r w:rsidRPr="007E0CC2">
              <w:t>»</w:t>
            </w:r>
          </w:p>
        </w:tc>
      </w:tr>
      <w:tr w:rsidR="00AD56DE" w:rsidRPr="00AB26B0" w:rsidTr="00A4098C">
        <w:trPr>
          <w:trHeight w:val="267"/>
        </w:trPr>
        <w:tc>
          <w:tcPr>
            <w:tcW w:w="952" w:type="dxa"/>
            <w:vMerge/>
            <w:vAlign w:val="center"/>
          </w:tcPr>
          <w:p w:rsidR="00AD56DE" w:rsidRPr="007E0CC2" w:rsidRDefault="00AD56DE" w:rsidP="00A4098C">
            <w:pPr>
              <w:jc w:val="center"/>
            </w:pPr>
          </w:p>
        </w:tc>
        <w:tc>
          <w:tcPr>
            <w:tcW w:w="6022" w:type="dxa"/>
            <w:vAlign w:val="center"/>
          </w:tcPr>
          <w:p w:rsidR="00AD56DE" w:rsidRPr="007E0CC2" w:rsidRDefault="00AD56DE" w:rsidP="00A4098C">
            <w:pPr>
              <w:jc w:val="center"/>
            </w:pPr>
            <w:r w:rsidRPr="007E0CC2">
              <w:t>СМК-ДП-4.2.3-2015</w:t>
            </w:r>
          </w:p>
        </w:tc>
        <w:tc>
          <w:tcPr>
            <w:tcW w:w="2316" w:type="dxa"/>
          </w:tcPr>
          <w:p w:rsidR="00AD56DE" w:rsidRPr="00AB26B0" w:rsidRDefault="00AD56DE" w:rsidP="00A4098C">
            <w:pPr>
              <w:jc w:val="center"/>
            </w:pPr>
            <w:r w:rsidRPr="00AB26B0">
              <w:t>СМК-ПП-</w:t>
            </w:r>
            <w:r w:rsidRPr="00AB26B0">
              <w:rPr>
                <w:b/>
              </w:rPr>
              <w:t>03-201</w:t>
            </w:r>
            <w:r>
              <w:rPr>
                <w:b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D56DE" w:rsidRDefault="00AD56DE" w:rsidP="00EA40E3">
      <w:pPr>
        <w:rPr>
          <w:sz w:val="28"/>
          <w:szCs w:val="28"/>
        </w:rPr>
      </w:pPr>
    </w:p>
    <w:p w:rsidR="00E73A48" w:rsidRPr="00E73A48" w:rsidRDefault="00E73A48" w:rsidP="00E73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3A48">
        <w:rPr>
          <w:sz w:val="28"/>
          <w:szCs w:val="28"/>
        </w:rPr>
        <w:t xml:space="preserve">8.6. Заведующий отделением и работники отделения в соответствии с законодательством Российской Федерации несут ответственность, определенную их трудовыми договорами, в том числе должностными инструкциями настоящим положением. </w:t>
      </w:r>
    </w:p>
    <w:p w:rsidR="00E73A48" w:rsidRPr="00E73A48" w:rsidRDefault="00E73A48" w:rsidP="00E73A48">
      <w:pPr>
        <w:jc w:val="both"/>
        <w:rPr>
          <w:sz w:val="28"/>
          <w:szCs w:val="28"/>
        </w:rPr>
      </w:pPr>
      <w:r w:rsidRPr="00E73A48">
        <w:rPr>
          <w:sz w:val="28"/>
          <w:szCs w:val="28"/>
        </w:rPr>
        <w:t xml:space="preserve">         8.7. Изменения, дополнения и уточнения к настоящему Положению</w:t>
      </w:r>
    </w:p>
    <w:p w:rsidR="00E73A48" w:rsidRDefault="00E73A48" w:rsidP="00E73A48">
      <w:pPr>
        <w:jc w:val="both"/>
        <w:rPr>
          <w:sz w:val="28"/>
          <w:szCs w:val="28"/>
        </w:rPr>
      </w:pPr>
      <w:r w:rsidRPr="00E73A48">
        <w:rPr>
          <w:sz w:val="28"/>
          <w:szCs w:val="28"/>
        </w:rPr>
        <w:t>представляются руководителем отделения на рассмотрение директора</w:t>
      </w:r>
    </w:p>
    <w:p w:rsidR="00EA40E3" w:rsidRPr="00EA40E3" w:rsidRDefault="00EA40E3" w:rsidP="00E73A48">
      <w:pPr>
        <w:jc w:val="both"/>
        <w:rPr>
          <w:sz w:val="28"/>
          <w:szCs w:val="28"/>
        </w:rPr>
      </w:pPr>
      <w:r w:rsidRPr="00EA40E3">
        <w:rPr>
          <w:sz w:val="28"/>
          <w:szCs w:val="28"/>
        </w:rPr>
        <w:t>Учреждения. Основанием для внесения изменений в текст Положения служит</w:t>
      </w:r>
      <w:r>
        <w:rPr>
          <w:sz w:val="28"/>
          <w:szCs w:val="28"/>
        </w:rPr>
        <w:t xml:space="preserve"> </w:t>
      </w:r>
      <w:r w:rsidRPr="00EA40E3">
        <w:rPr>
          <w:sz w:val="28"/>
          <w:szCs w:val="28"/>
        </w:rPr>
        <w:t>письменное распоряжение директора Учреждения.</w:t>
      </w:r>
    </w:p>
    <w:p w:rsidR="00942E9D" w:rsidRDefault="00EA40E3" w:rsidP="00E73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3A4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A40E3">
        <w:rPr>
          <w:sz w:val="28"/>
          <w:szCs w:val="28"/>
        </w:rPr>
        <w:t>.</w:t>
      </w:r>
      <w:r w:rsidR="001976CF">
        <w:rPr>
          <w:sz w:val="28"/>
          <w:szCs w:val="28"/>
        </w:rPr>
        <w:t>8</w:t>
      </w:r>
      <w:r w:rsidRPr="00EA40E3">
        <w:rPr>
          <w:sz w:val="28"/>
          <w:szCs w:val="28"/>
        </w:rPr>
        <w:t>. Настоящее положение подлежит пересмотру не реже одного раза в пять</w:t>
      </w:r>
      <w:r>
        <w:rPr>
          <w:sz w:val="28"/>
          <w:szCs w:val="28"/>
        </w:rPr>
        <w:t xml:space="preserve">  </w:t>
      </w:r>
      <w:r w:rsidRPr="00EA40E3">
        <w:rPr>
          <w:sz w:val="28"/>
          <w:szCs w:val="28"/>
        </w:rPr>
        <w:t>лет и в случаях внесения в текст существенных изменений, обусловленных</w:t>
      </w:r>
      <w:r>
        <w:rPr>
          <w:sz w:val="28"/>
          <w:szCs w:val="28"/>
        </w:rPr>
        <w:t xml:space="preserve">  </w:t>
      </w:r>
      <w:r w:rsidRPr="00EA40E3">
        <w:rPr>
          <w:sz w:val="28"/>
          <w:szCs w:val="28"/>
        </w:rPr>
        <w:t>изменением в порядке функционирования Учреждения.</w:t>
      </w:r>
    </w:p>
    <w:p w:rsidR="0063297A" w:rsidRPr="00EA40E3" w:rsidRDefault="0063297A" w:rsidP="00EA40E3">
      <w:pPr>
        <w:rPr>
          <w:sz w:val="28"/>
          <w:szCs w:val="28"/>
        </w:rPr>
      </w:pPr>
    </w:p>
    <w:p w:rsidR="00FD7D5A" w:rsidRPr="00FD7D5A" w:rsidRDefault="00FD7D5A" w:rsidP="00FD7D5A">
      <w:pPr>
        <w:rPr>
          <w:b/>
          <w:sz w:val="28"/>
          <w:szCs w:val="28"/>
        </w:rPr>
      </w:pPr>
      <w:r w:rsidRPr="00FD7D5A">
        <w:rPr>
          <w:b/>
          <w:sz w:val="28"/>
          <w:szCs w:val="28"/>
        </w:rPr>
        <w:t>9. ВЗАИМОДЕЙСТВИЕ</w:t>
      </w:r>
    </w:p>
    <w:p w:rsidR="00FD7D5A" w:rsidRPr="00FD7D5A" w:rsidRDefault="00FD7D5A" w:rsidP="00FD7D5A">
      <w:pPr>
        <w:jc w:val="both"/>
        <w:rPr>
          <w:sz w:val="28"/>
          <w:szCs w:val="28"/>
        </w:rPr>
      </w:pPr>
      <w:r>
        <w:t xml:space="preserve">             </w:t>
      </w:r>
      <w:r w:rsidR="00942E9D">
        <w:rPr>
          <w:sz w:val="28"/>
          <w:szCs w:val="28"/>
        </w:rPr>
        <w:t xml:space="preserve">9.1. </w:t>
      </w:r>
      <w:r w:rsidRPr="00FD7D5A">
        <w:rPr>
          <w:sz w:val="28"/>
          <w:szCs w:val="28"/>
        </w:rPr>
        <w:t xml:space="preserve">В целях реализации своих функций </w:t>
      </w:r>
      <w:r w:rsidR="00F26614">
        <w:rPr>
          <w:sz w:val="28"/>
          <w:szCs w:val="28"/>
        </w:rPr>
        <w:t>социально-медицинско</w:t>
      </w:r>
      <w:r w:rsidR="00557FF5">
        <w:rPr>
          <w:sz w:val="28"/>
          <w:szCs w:val="28"/>
        </w:rPr>
        <w:t>е</w:t>
      </w:r>
      <w:r w:rsidR="00F26614">
        <w:rPr>
          <w:sz w:val="28"/>
          <w:szCs w:val="28"/>
        </w:rPr>
        <w:t xml:space="preserve"> </w:t>
      </w:r>
      <w:r w:rsidR="00557FF5" w:rsidRPr="00FD7D5A">
        <w:rPr>
          <w:sz w:val="28"/>
          <w:szCs w:val="28"/>
        </w:rPr>
        <w:t>отделение</w:t>
      </w:r>
      <w:r w:rsidR="00F26614">
        <w:rPr>
          <w:sz w:val="28"/>
          <w:szCs w:val="28"/>
        </w:rPr>
        <w:t xml:space="preserve"> </w:t>
      </w:r>
      <w:r w:rsidRPr="00FD7D5A">
        <w:rPr>
          <w:sz w:val="28"/>
          <w:szCs w:val="28"/>
        </w:rPr>
        <w:t>осуществляет взаимодействие с другими структур</w:t>
      </w:r>
      <w:r w:rsidR="00CC068B">
        <w:rPr>
          <w:sz w:val="28"/>
          <w:szCs w:val="28"/>
        </w:rPr>
        <w:t>ными подразделениями Учреждения.</w:t>
      </w:r>
    </w:p>
    <w:p w:rsidR="00FD7D5A" w:rsidRDefault="00FD7D5A" w:rsidP="00E722D0"/>
    <w:p w:rsidR="00FD7D5A" w:rsidRDefault="00FD7D5A" w:rsidP="00E722D0"/>
    <w:p w:rsidR="0063297A" w:rsidRDefault="0063297A" w:rsidP="00E722D0"/>
    <w:p w:rsidR="0063297A" w:rsidRDefault="0063297A" w:rsidP="00E722D0"/>
    <w:p w:rsidR="0063297A" w:rsidRDefault="0063297A" w:rsidP="00E722D0"/>
    <w:p w:rsidR="0063297A" w:rsidRDefault="0063297A" w:rsidP="00E722D0"/>
    <w:p w:rsidR="0063297A" w:rsidRDefault="0063297A" w:rsidP="00E722D0"/>
    <w:p w:rsidR="0063297A" w:rsidRDefault="0063297A" w:rsidP="00E722D0"/>
    <w:p w:rsidR="00FD7D5A" w:rsidRPr="00E722D0" w:rsidRDefault="00FD7D5A" w:rsidP="00E722D0"/>
    <w:p w:rsidR="009C2B3E" w:rsidRPr="00FD7D5A" w:rsidRDefault="00FD7D5A">
      <w:pPr>
        <w:rPr>
          <w:sz w:val="28"/>
          <w:szCs w:val="28"/>
        </w:rPr>
      </w:pPr>
      <w:r w:rsidRPr="00FD7D5A">
        <w:rPr>
          <w:sz w:val="28"/>
          <w:szCs w:val="28"/>
        </w:rPr>
        <w:t>Разработчик:</w:t>
      </w:r>
    </w:p>
    <w:p w:rsidR="00FD7D5A" w:rsidRPr="0063297A" w:rsidRDefault="00FD7D5A">
      <w:pPr>
        <w:rPr>
          <w:sz w:val="28"/>
          <w:szCs w:val="28"/>
        </w:rPr>
      </w:pPr>
      <w:r w:rsidRPr="00FD7D5A">
        <w:rPr>
          <w:sz w:val="28"/>
          <w:szCs w:val="28"/>
        </w:rPr>
        <w:t>Заведующий отделением</w:t>
      </w:r>
      <w:r>
        <w:t xml:space="preserve">                         </w:t>
      </w:r>
      <w:r w:rsidR="0063297A" w:rsidRPr="0063297A">
        <w:rPr>
          <w:sz w:val="28"/>
          <w:szCs w:val="28"/>
          <w:u w:val="single"/>
        </w:rPr>
        <w:t>В.В. Зябкина</w:t>
      </w:r>
    </w:p>
    <w:p w:rsidR="00E722D0" w:rsidRDefault="00FD7D5A" w:rsidP="00FD7D5A">
      <w:pPr>
        <w:tabs>
          <w:tab w:val="left" w:pos="4005"/>
          <w:tab w:val="left" w:pos="7545"/>
        </w:tabs>
      </w:pPr>
      <w:r>
        <w:t xml:space="preserve">                                                                </w:t>
      </w:r>
      <w:r>
        <w:tab/>
      </w:r>
      <w:bookmarkStart w:id="5" w:name="_GoBack"/>
      <w:bookmarkEnd w:id="5"/>
      <w:r>
        <w:t xml:space="preserve"> (расшифровка подписи)</w:t>
      </w:r>
    </w:p>
    <w:p w:rsidR="00E722D0" w:rsidRDefault="00E722D0"/>
    <w:p w:rsidR="00E722D0" w:rsidRPr="00EA05DE" w:rsidRDefault="00FD7D5A">
      <w:pPr>
        <w:rPr>
          <w:sz w:val="28"/>
          <w:szCs w:val="28"/>
        </w:rPr>
      </w:pPr>
      <w:r w:rsidRPr="00EA05DE">
        <w:rPr>
          <w:sz w:val="28"/>
          <w:szCs w:val="28"/>
        </w:rPr>
        <w:t>Согласовано:</w:t>
      </w:r>
    </w:p>
    <w:p w:rsidR="00FD7D5A" w:rsidRPr="00EA05DE" w:rsidRDefault="00FD7D5A">
      <w:pPr>
        <w:rPr>
          <w:sz w:val="28"/>
          <w:szCs w:val="28"/>
        </w:rPr>
      </w:pPr>
    </w:p>
    <w:p w:rsidR="00FD7D5A" w:rsidRPr="00EA05DE" w:rsidRDefault="00FD7D5A" w:rsidP="00FD7D5A">
      <w:pPr>
        <w:tabs>
          <w:tab w:val="left" w:pos="3660"/>
          <w:tab w:val="left" w:pos="6510"/>
        </w:tabs>
        <w:rPr>
          <w:sz w:val="28"/>
          <w:szCs w:val="28"/>
        </w:rPr>
      </w:pPr>
      <w:r w:rsidRPr="00EA05DE">
        <w:rPr>
          <w:sz w:val="28"/>
          <w:szCs w:val="28"/>
        </w:rPr>
        <w:t>Заместитель директора</w:t>
      </w:r>
      <w:r w:rsidRPr="00EA05DE">
        <w:rPr>
          <w:sz w:val="28"/>
          <w:szCs w:val="28"/>
        </w:rPr>
        <w:tab/>
      </w:r>
      <w:r w:rsidR="003274A4">
        <w:rPr>
          <w:sz w:val="28"/>
          <w:szCs w:val="28"/>
        </w:rPr>
        <w:t xml:space="preserve">      </w:t>
      </w:r>
      <w:r w:rsidRPr="00EA05DE">
        <w:rPr>
          <w:sz w:val="28"/>
          <w:szCs w:val="28"/>
          <w:u w:val="single"/>
        </w:rPr>
        <w:t>С.Д. Филоненко</w:t>
      </w:r>
    </w:p>
    <w:p w:rsidR="00FD7D5A" w:rsidRDefault="00FD7D5A" w:rsidP="00FD7D5A">
      <w:pPr>
        <w:tabs>
          <w:tab w:val="left" w:pos="4005"/>
          <w:tab w:val="left" w:pos="7545"/>
        </w:tabs>
      </w:pPr>
      <w:r>
        <w:tab/>
        <w:t xml:space="preserve"> (расшифровка подписи)</w:t>
      </w:r>
    </w:p>
    <w:p w:rsidR="00E722D0" w:rsidRDefault="00E722D0" w:rsidP="00FD7D5A">
      <w:pPr>
        <w:tabs>
          <w:tab w:val="left" w:pos="3660"/>
        </w:tabs>
      </w:pPr>
    </w:p>
    <w:p w:rsidR="00E722D0" w:rsidRPr="00EA05DE" w:rsidRDefault="00EA05DE" w:rsidP="00EA05DE">
      <w:pPr>
        <w:tabs>
          <w:tab w:val="left" w:pos="3660"/>
          <w:tab w:val="left" w:pos="6495"/>
        </w:tabs>
        <w:rPr>
          <w:sz w:val="28"/>
          <w:szCs w:val="28"/>
        </w:rPr>
      </w:pPr>
      <w:r w:rsidRPr="00EA05DE"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 w:rsidR="003274A4">
        <w:rPr>
          <w:sz w:val="28"/>
          <w:szCs w:val="28"/>
        </w:rPr>
        <w:t xml:space="preserve">        </w:t>
      </w:r>
      <w:r w:rsidRPr="00EA05DE">
        <w:rPr>
          <w:sz w:val="28"/>
          <w:szCs w:val="28"/>
          <w:u w:val="single"/>
        </w:rPr>
        <w:t>Е. В. Опарина</w:t>
      </w:r>
    </w:p>
    <w:p w:rsidR="00EA05DE" w:rsidRDefault="00EA05DE" w:rsidP="00EA05DE">
      <w:pPr>
        <w:tabs>
          <w:tab w:val="left" w:pos="4005"/>
          <w:tab w:val="left" w:pos="7545"/>
        </w:tabs>
      </w:pPr>
      <w:r>
        <w:tab/>
        <w:t xml:space="preserve"> (расшифровка подписи)</w:t>
      </w:r>
    </w:p>
    <w:p w:rsidR="00E722D0" w:rsidRPr="00EA05DE" w:rsidRDefault="00E722D0" w:rsidP="00EA05DE">
      <w:pPr>
        <w:tabs>
          <w:tab w:val="left" w:pos="4035"/>
        </w:tabs>
        <w:rPr>
          <w:sz w:val="28"/>
          <w:szCs w:val="28"/>
        </w:rPr>
      </w:pPr>
    </w:p>
    <w:p w:rsidR="00E722D0" w:rsidRDefault="00E722D0"/>
    <w:p w:rsidR="00AD56DE" w:rsidRDefault="00AD56DE"/>
    <w:p w:rsidR="00AD56DE" w:rsidRDefault="00AD56DE"/>
    <w:p w:rsidR="00AD56DE" w:rsidRDefault="00AD56DE"/>
    <w:p w:rsidR="00AD56DE" w:rsidRDefault="00AD56DE"/>
    <w:p w:rsidR="00AD56DE" w:rsidRDefault="00AD56DE"/>
    <w:p w:rsidR="00AD56DE" w:rsidRDefault="00AD56DE"/>
    <w:p w:rsidR="00AD56DE" w:rsidRDefault="00AD56DE"/>
    <w:p w:rsidR="00AD56DE" w:rsidRDefault="00AD56DE"/>
    <w:p w:rsidR="00E73A48" w:rsidRDefault="00E73A48"/>
    <w:sectPr w:rsidR="00E73A48" w:rsidSect="0063297A">
      <w:footerReference w:type="even" r:id="rId9"/>
      <w:footerReference w:type="default" r:id="rId10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85" w:rsidRDefault="00401E85">
      <w:r>
        <w:separator/>
      </w:r>
    </w:p>
  </w:endnote>
  <w:endnote w:type="continuationSeparator" w:id="0">
    <w:p w:rsidR="00401E85" w:rsidRDefault="004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2" w:rsidRDefault="00B47DC0" w:rsidP="00A0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6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632" w:rsidRDefault="00A06632" w:rsidP="00A066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2" w:rsidRDefault="00B47DC0" w:rsidP="00A0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6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4A4">
      <w:rPr>
        <w:rStyle w:val="a5"/>
        <w:noProof/>
      </w:rPr>
      <w:t>6</w:t>
    </w:r>
    <w:r>
      <w:rPr>
        <w:rStyle w:val="a5"/>
      </w:rPr>
      <w:fldChar w:fldCharType="end"/>
    </w:r>
  </w:p>
  <w:p w:rsidR="00A06632" w:rsidRDefault="00A06632" w:rsidP="00A066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85" w:rsidRDefault="00401E85">
      <w:r>
        <w:separator/>
      </w:r>
    </w:p>
  </w:footnote>
  <w:footnote w:type="continuationSeparator" w:id="0">
    <w:p w:rsidR="00401E85" w:rsidRDefault="0040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9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B802B74"/>
    <w:multiLevelType w:val="multilevel"/>
    <w:tmpl w:val="9260DC4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  <w:color w:val="auto"/>
      </w:rPr>
    </w:lvl>
  </w:abstractNum>
  <w:abstractNum w:abstractNumId="2">
    <w:nsid w:val="2C8A54A3"/>
    <w:multiLevelType w:val="hybridMultilevel"/>
    <w:tmpl w:val="8AB0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47B4"/>
    <w:multiLevelType w:val="multilevel"/>
    <w:tmpl w:val="25D82E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  <w:color w:val="auto"/>
      </w:rPr>
    </w:lvl>
  </w:abstractNum>
  <w:abstractNum w:abstractNumId="4">
    <w:nsid w:val="330914EF"/>
    <w:multiLevelType w:val="hybridMultilevel"/>
    <w:tmpl w:val="1D468A02"/>
    <w:lvl w:ilvl="0" w:tplc="43FC8D28">
      <w:start w:val="1"/>
      <w:numFmt w:val="decimal"/>
      <w:lvlText w:val="4.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47972116"/>
    <w:multiLevelType w:val="multilevel"/>
    <w:tmpl w:val="001ED3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0AE39DD"/>
    <w:multiLevelType w:val="multilevel"/>
    <w:tmpl w:val="2DC65FC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D0"/>
    <w:rsid w:val="000013BD"/>
    <w:rsid w:val="00002D2A"/>
    <w:rsid w:val="00013DF7"/>
    <w:rsid w:val="00027DD4"/>
    <w:rsid w:val="00034475"/>
    <w:rsid w:val="0003645E"/>
    <w:rsid w:val="00053487"/>
    <w:rsid w:val="0005391A"/>
    <w:rsid w:val="0005455C"/>
    <w:rsid w:val="00063C9E"/>
    <w:rsid w:val="000700B1"/>
    <w:rsid w:val="000803BC"/>
    <w:rsid w:val="00083793"/>
    <w:rsid w:val="00083CE3"/>
    <w:rsid w:val="0008647B"/>
    <w:rsid w:val="00086F16"/>
    <w:rsid w:val="00091A59"/>
    <w:rsid w:val="000957E7"/>
    <w:rsid w:val="000A18C7"/>
    <w:rsid w:val="000A2CA5"/>
    <w:rsid w:val="000A59DF"/>
    <w:rsid w:val="000A6C87"/>
    <w:rsid w:val="000B303A"/>
    <w:rsid w:val="000B361B"/>
    <w:rsid w:val="000B5052"/>
    <w:rsid w:val="000B5C68"/>
    <w:rsid w:val="000C5022"/>
    <w:rsid w:val="000D195F"/>
    <w:rsid w:val="000D39F2"/>
    <w:rsid w:val="000D6847"/>
    <w:rsid w:val="000F080E"/>
    <w:rsid w:val="000F231F"/>
    <w:rsid w:val="000F4DE0"/>
    <w:rsid w:val="000F5424"/>
    <w:rsid w:val="000F58D7"/>
    <w:rsid w:val="0010315A"/>
    <w:rsid w:val="00110F52"/>
    <w:rsid w:val="00111ED1"/>
    <w:rsid w:val="00122207"/>
    <w:rsid w:val="00123396"/>
    <w:rsid w:val="00123CA9"/>
    <w:rsid w:val="00124818"/>
    <w:rsid w:val="0012630F"/>
    <w:rsid w:val="00130DF9"/>
    <w:rsid w:val="00140CC0"/>
    <w:rsid w:val="00140CC6"/>
    <w:rsid w:val="00142C55"/>
    <w:rsid w:val="00146CA7"/>
    <w:rsid w:val="00157A20"/>
    <w:rsid w:val="00161B99"/>
    <w:rsid w:val="001670E7"/>
    <w:rsid w:val="001729B7"/>
    <w:rsid w:val="00173FB3"/>
    <w:rsid w:val="00177A9A"/>
    <w:rsid w:val="0018462B"/>
    <w:rsid w:val="00187CE8"/>
    <w:rsid w:val="001976CF"/>
    <w:rsid w:val="001A454B"/>
    <w:rsid w:val="001A5149"/>
    <w:rsid w:val="001A7060"/>
    <w:rsid w:val="001A7D23"/>
    <w:rsid w:val="001B1E5E"/>
    <w:rsid w:val="001B646D"/>
    <w:rsid w:val="001C4A18"/>
    <w:rsid w:val="001C6F6F"/>
    <w:rsid w:val="001D0C89"/>
    <w:rsid w:val="001D729D"/>
    <w:rsid w:val="001E3EAD"/>
    <w:rsid w:val="001E407F"/>
    <w:rsid w:val="001E73DF"/>
    <w:rsid w:val="001F1737"/>
    <w:rsid w:val="001F29D9"/>
    <w:rsid w:val="001F441C"/>
    <w:rsid w:val="00206D28"/>
    <w:rsid w:val="00207F75"/>
    <w:rsid w:val="00211A50"/>
    <w:rsid w:val="00212FF1"/>
    <w:rsid w:val="0021534B"/>
    <w:rsid w:val="00217B82"/>
    <w:rsid w:val="0022344E"/>
    <w:rsid w:val="00226791"/>
    <w:rsid w:val="002270AF"/>
    <w:rsid w:val="00236C20"/>
    <w:rsid w:val="00237F87"/>
    <w:rsid w:val="00240CA6"/>
    <w:rsid w:val="002411CC"/>
    <w:rsid w:val="0024346F"/>
    <w:rsid w:val="00243EF1"/>
    <w:rsid w:val="00244FEB"/>
    <w:rsid w:val="00247834"/>
    <w:rsid w:val="00250C29"/>
    <w:rsid w:val="00250EF8"/>
    <w:rsid w:val="00262537"/>
    <w:rsid w:val="00265B1F"/>
    <w:rsid w:val="00273665"/>
    <w:rsid w:val="00274B0C"/>
    <w:rsid w:val="0029131B"/>
    <w:rsid w:val="00294F12"/>
    <w:rsid w:val="002A4158"/>
    <w:rsid w:val="002A41EE"/>
    <w:rsid w:val="002A4311"/>
    <w:rsid w:val="002B0092"/>
    <w:rsid w:val="002B2407"/>
    <w:rsid w:val="002B4499"/>
    <w:rsid w:val="002B6A84"/>
    <w:rsid w:val="002C1478"/>
    <w:rsid w:val="002C19C2"/>
    <w:rsid w:val="002C256B"/>
    <w:rsid w:val="002F4C5B"/>
    <w:rsid w:val="002F556A"/>
    <w:rsid w:val="002F57DF"/>
    <w:rsid w:val="00302080"/>
    <w:rsid w:val="0030305D"/>
    <w:rsid w:val="00305191"/>
    <w:rsid w:val="00306443"/>
    <w:rsid w:val="00320C65"/>
    <w:rsid w:val="0032518F"/>
    <w:rsid w:val="00325E76"/>
    <w:rsid w:val="003274A4"/>
    <w:rsid w:val="003275C2"/>
    <w:rsid w:val="003352E9"/>
    <w:rsid w:val="00344194"/>
    <w:rsid w:val="003450A6"/>
    <w:rsid w:val="00353F6D"/>
    <w:rsid w:val="00356F64"/>
    <w:rsid w:val="003641F0"/>
    <w:rsid w:val="00367F68"/>
    <w:rsid w:val="003735B6"/>
    <w:rsid w:val="00375D49"/>
    <w:rsid w:val="00391C45"/>
    <w:rsid w:val="003931F9"/>
    <w:rsid w:val="00394A3E"/>
    <w:rsid w:val="00395AED"/>
    <w:rsid w:val="00396DF4"/>
    <w:rsid w:val="00397F31"/>
    <w:rsid w:val="003C0E60"/>
    <w:rsid w:val="003C0F81"/>
    <w:rsid w:val="003C2277"/>
    <w:rsid w:val="003D49AA"/>
    <w:rsid w:val="003E0208"/>
    <w:rsid w:val="003E340C"/>
    <w:rsid w:val="003F5BF7"/>
    <w:rsid w:val="003F7EEB"/>
    <w:rsid w:val="00400A46"/>
    <w:rsid w:val="00401E85"/>
    <w:rsid w:val="00414912"/>
    <w:rsid w:val="00415246"/>
    <w:rsid w:val="004178FF"/>
    <w:rsid w:val="004324B2"/>
    <w:rsid w:val="00443773"/>
    <w:rsid w:val="00444596"/>
    <w:rsid w:val="004450E7"/>
    <w:rsid w:val="00445EE8"/>
    <w:rsid w:val="00454059"/>
    <w:rsid w:val="004606B0"/>
    <w:rsid w:val="0046139B"/>
    <w:rsid w:val="00464350"/>
    <w:rsid w:val="00472A7B"/>
    <w:rsid w:val="00473952"/>
    <w:rsid w:val="00474117"/>
    <w:rsid w:val="00475493"/>
    <w:rsid w:val="00475B3A"/>
    <w:rsid w:val="0048436B"/>
    <w:rsid w:val="004906B8"/>
    <w:rsid w:val="0049209F"/>
    <w:rsid w:val="00496E85"/>
    <w:rsid w:val="004A10F4"/>
    <w:rsid w:val="004A569A"/>
    <w:rsid w:val="004B05FB"/>
    <w:rsid w:val="004B2369"/>
    <w:rsid w:val="004C3734"/>
    <w:rsid w:val="004C451C"/>
    <w:rsid w:val="004C524E"/>
    <w:rsid w:val="004C5DA0"/>
    <w:rsid w:val="004C6E11"/>
    <w:rsid w:val="004E0692"/>
    <w:rsid w:val="004E7D55"/>
    <w:rsid w:val="004F2D21"/>
    <w:rsid w:val="004F369A"/>
    <w:rsid w:val="004F7945"/>
    <w:rsid w:val="0051170B"/>
    <w:rsid w:val="005152CC"/>
    <w:rsid w:val="00517DE2"/>
    <w:rsid w:val="005238A7"/>
    <w:rsid w:val="0052641A"/>
    <w:rsid w:val="00526A1E"/>
    <w:rsid w:val="005300DF"/>
    <w:rsid w:val="005313C1"/>
    <w:rsid w:val="00535349"/>
    <w:rsid w:val="005430A4"/>
    <w:rsid w:val="00546470"/>
    <w:rsid w:val="00546C34"/>
    <w:rsid w:val="005559A8"/>
    <w:rsid w:val="00555A78"/>
    <w:rsid w:val="0055684C"/>
    <w:rsid w:val="0055762B"/>
    <w:rsid w:val="00557FF5"/>
    <w:rsid w:val="00560E2C"/>
    <w:rsid w:val="00561208"/>
    <w:rsid w:val="00561E83"/>
    <w:rsid w:val="00565EBB"/>
    <w:rsid w:val="00567FA3"/>
    <w:rsid w:val="00573ED7"/>
    <w:rsid w:val="00575513"/>
    <w:rsid w:val="005913BD"/>
    <w:rsid w:val="005A0225"/>
    <w:rsid w:val="005A3D90"/>
    <w:rsid w:val="005B48E1"/>
    <w:rsid w:val="005D3822"/>
    <w:rsid w:val="005D53F4"/>
    <w:rsid w:val="005E35CE"/>
    <w:rsid w:val="005E418C"/>
    <w:rsid w:val="005E4CFE"/>
    <w:rsid w:val="005F09E7"/>
    <w:rsid w:val="005F4F9E"/>
    <w:rsid w:val="005F6C0E"/>
    <w:rsid w:val="006041E2"/>
    <w:rsid w:val="006114B4"/>
    <w:rsid w:val="00612859"/>
    <w:rsid w:val="00616F7D"/>
    <w:rsid w:val="00623D47"/>
    <w:rsid w:val="00624260"/>
    <w:rsid w:val="00627434"/>
    <w:rsid w:val="006306FC"/>
    <w:rsid w:val="006311C8"/>
    <w:rsid w:val="00631F57"/>
    <w:rsid w:val="0063297A"/>
    <w:rsid w:val="00637816"/>
    <w:rsid w:val="006411AF"/>
    <w:rsid w:val="006424D8"/>
    <w:rsid w:val="00644EB5"/>
    <w:rsid w:val="00653675"/>
    <w:rsid w:val="00654BA0"/>
    <w:rsid w:val="006601F6"/>
    <w:rsid w:val="00660B12"/>
    <w:rsid w:val="006704AD"/>
    <w:rsid w:val="00676DDE"/>
    <w:rsid w:val="00691514"/>
    <w:rsid w:val="0069331A"/>
    <w:rsid w:val="00695298"/>
    <w:rsid w:val="006A695F"/>
    <w:rsid w:val="006B3172"/>
    <w:rsid w:val="006B34F6"/>
    <w:rsid w:val="006B5711"/>
    <w:rsid w:val="006B6288"/>
    <w:rsid w:val="006B6FEF"/>
    <w:rsid w:val="006C2646"/>
    <w:rsid w:val="006C4274"/>
    <w:rsid w:val="006D5BC9"/>
    <w:rsid w:val="006D5F34"/>
    <w:rsid w:val="006D7ED5"/>
    <w:rsid w:val="006E5089"/>
    <w:rsid w:val="006F09E8"/>
    <w:rsid w:val="006F11FD"/>
    <w:rsid w:val="006F1BCE"/>
    <w:rsid w:val="006F28B0"/>
    <w:rsid w:val="006F2A84"/>
    <w:rsid w:val="006F7C17"/>
    <w:rsid w:val="00701374"/>
    <w:rsid w:val="00701AA9"/>
    <w:rsid w:val="0071259A"/>
    <w:rsid w:val="00713BE5"/>
    <w:rsid w:val="007155C6"/>
    <w:rsid w:val="00720008"/>
    <w:rsid w:val="00721119"/>
    <w:rsid w:val="007223FA"/>
    <w:rsid w:val="007244DF"/>
    <w:rsid w:val="00725D0E"/>
    <w:rsid w:val="00732192"/>
    <w:rsid w:val="007357F2"/>
    <w:rsid w:val="007360C0"/>
    <w:rsid w:val="00736615"/>
    <w:rsid w:val="00737CA6"/>
    <w:rsid w:val="0074676F"/>
    <w:rsid w:val="00747524"/>
    <w:rsid w:val="00752A2A"/>
    <w:rsid w:val="007577BC"/>
    <w:rsid w:val="0076425B"/>
    <w:rsid w:val="007703BC"/>
    <w:rsid w:val="0077128D"/>
    <w:rsid w:val="00773AAC"/>
    <w:rsid w:val="007839CD"/>
    <w:rsid w:val="0078489D"/>
    <w:rsid w:val="00790872"/>
    <w:rsid w:val="00793B72"/>
    <w:rsid w:val="0079415E"/>
    <w:rsid w:val="007942D0"/>
    <w:rsid w:val="007A04E6"/>
    <w:rsid w:val="007B3D10"/>
    <w:rsid w:val="007B42E2"/>
    <w:rsid w:val="007B7C66"/>
    <w:rsid w:val="007C0E0C"/>
    <w:rsid w:val="007D0161"/>
    <w:rsid w:val="007D473D"/>
    <w:rsid w:val="007D55CD"/>
    <w:rsid w:val="007D5E94"/>
    <w:rsid w:val="007E1BF1"/>
    <w:rsid w:val="007E4783"/>
    <w:rsid w:val="007E684F"/>
    <w:rsid w:val="007E6BCD"/>
    <w:rsid w:val="007F2677"/>
    <w:rsid w:val="007F6D98"/>
    <w:rsid w:val="007F739D"/>
    <w:rsid w:val="008031B4"/>
    <w:rsid w:val="008034CE"/>
    <w:rsid w:val="00804CBA"/>
    <w:rsid w:val="00806654"/>
    <w:rsid w:val="00810508"/>
    <w:rsid w:val="00813A55"/>
    <w:rsid w:val="00813BD6"/>
    <w:rsid w:val="00815BAD"/>
    <w:rsid w:val="008168E6"/>
    <w:rsid w:val="008222EC"/>
    <w:rsid w:val="0082650F"/>
    <w:rsid w:val="00831201"/>
    <w:rsid w:val="0083458E"/>
    <w:rsid w:val="00836DAB"/>
    <w:rsid w:val="008400BD"/>
    <w:rsid w:val="0084057A"/>
    <w:rsid w:val="0084763B"/>
    <w:rsid w:val="00852598"/>
    <w:rsid w:val="00854ECF"/>
    <w:rsid w:val="00860808"/>
    <w:rsid w:val="00861186"/>
    <w:rsid w:val="008616C8"/>
    <w:rsid w:val="00861764"/>
    <w:rsid w:val="00861EE7"/>
    <w:rsid w:val="0086260C"/>
    <w:rsid w:val="00864241"/>
    <w:rsid w:val="008709DA"/>
    <w:rsid w:val="008723AC"/>
    <w:rsid w:val="0088016D"/>
    <w:rsid w:val="00883A50"/>
    <w:rsid w:val="00884CED"/>
    <w:rsid w:val="0089358F"/>
    <w:rsid w:val="00895C6B"/>
    <w:rsid w:val="008A280B"/>
    <w:rsid w:val="008A4909"/>
    <w:rsid w:val="008A4BE5"/>
    <w:rsid w:val="008B526C"/>
    <w:rsid w:val="008C4407"/>
    <w:rsid w:val="008F10A1"/>
    <w:rsid w:val="008F1B43"/>
    <w:rsid w:val="008F5C2D"/>
    <w:rsid w:val="00904FAE"/>
    <w:rsid w:val="009115F2"/>
    <w:rsid w:val="009119DD"/>
    <w:rsid w:val="009201E6"/>
    <w:rsid w:val="00924B2C"/>
    <w:rsid w:val="00927BB0"/>
    <w:rsid w:val="009318F6"/>
    <w:rsid w:val="00931C58"/>
    <w:rsid w:val="009332EA"/>
    <w:rsid w:val="00935513"/>
    <w:rsid w:val="00936857"/>
    <w:rsid w:val="00942E9D"/>
    <w:rsid w:val="009454D9"/>
    <w:rsid w:val="00953DFE"/>
    <w:rsid w:val="0095702F"/>
    <w:rsid w:val="009628AD"/>
    <w:rsid w:val="00963C20"/>
    <w:rsid w:val="00974ED1"/>
    <w:rsid w:val="00980B95"/>
    <w:rsid w:val="00984C93"/>
    <w:rsid w:val="0099181D"/>
    <w:rsid w:val="009957BB"/>
    <w:rsid w:val="009A0B07"/>
    <w:rsid w:val="009A30C2"/>
    <w:rsid w:val="009A42D6"/>
    <w:rsid w:val="009A71E7"/>
    <w:rsid w:val="009A758A"/>
    <w:rsid w:val="009B21C1"/>
    <w:rsid w:val="009B33FB"/>
    <w:rsid w:val="009B655F"/>
    <w:rsid w:val="009B6DCC"/>
    <w:rsid w:val="009C2B3E"/>
    <w:rsid w:val="009D0947"/>
    <w:rsid w:val="009D11A2"/>
    <w:rsid w:val="009D1489"/>
    <w:rsid w:val="009D30ED"/>
    <w:rsid w:val="009D459E"/>
    <w:rsid w:val="009E6919"/>
    <w:rsid w:val="009E6955"/>
    <w:rsid w:val="009F4905"/>
    <w:rsid w:val="00A04D7C"/>
    <w:rsid w:val="00A05658"/>
    <w:rsid w:val="00A06632"/>
    <w:rsid w:val="00A10596"/>
    <w:rsid w:val="00A126C1"/>
    <w:rsid w:val="00A21B73"/>
    <w:rsid w:val="00A25F9C"/>
    <w:rsid w:val="00A30298"/>
    <w:rsid w:val="00A356BA"/>
    <w:rsid w:val="00A36101"/>
    <w:rsid w:val="00A413A6"/>
    <w:rsid w:val="00A46433"/>
    <w:rsid w:val="00A523C9"/>
    <w:rsid w:val="00A54121"/>
    <w:rsid w:val="00A54859"/>
    <w:rsid w:val="00A55953"/>
    <w:rsid w:val="00A5702B"/>
    <w:rsid w:val="00A6641D"/>
    <w:rsid w:val="00A70D17"/>
    <w:rsid w:val="00A74855"/>
    <w:rsid w:val="00A7504C"/>
    <w:rsid w:val="00A76413"/>
    <w:rsid w:val="00A83A75"/>
    <w:rsid w:val="00A9649F"/>
    <w:rsid w:val="00A96EFA"/>
    <w:rsid w:val="00AA5DA9"/>
    <w:rsid w:val="00AA6D7D"/>
    <w:rsid w:val="00AA7B07"/>
    <w:rsid w:val="00AB0A25"/>
    <w:rsid w:val="00AB26B0"/>
    <w:rsid w:val="00AC06F6"/>
    <w:rsid w:val="00AC56DF"/>
    <w:rsid w:val="00AD1AC8"/>
    <w:rsid w:val="00AD35F2"/>
    <w:rsid w:val="00AD3C41"/>
    <w:rsid w:val="00AD56DE"/>
    <w:rsid w:val="00AE041E"/>
    <w:rsid w:val="00AE142D"/>
    <w:rsid w:val="00AE2E3D"/>
    <w:rsid w:val="00B05521"/>
    <w:rsid w:val="00B05F64"/>
    <w:rsid w:val="00B06A08"/>
    <w:rsid w:val="00B06AD1"/>
    <w:rsid w:val="00B07CD9"/>
    <w:rsid w:val="00B20BF7"/>
    <w:rsid w:val="00B4049D"/>
    <w:rsid w:val="00B47DC0"/>
    <w:rsid w:val="00B545EA"/>
    <w:rsid w:val="00B54A11"/>
    <w:rsid w:val="00B550D4"/>
    <w:rsid w:val="00B600D7"/>
    <w:rsid w:val="00B61A90"/>
    <w:rsid w:val="00B66F92"/>
    <w:rsid w:val="00B7239E"/>
    <w:rsid w:val="00B74A0D"/>
    <w:rsid w:val="00B8120F"/>
    <w:rsid w:val="00B87B60"/>
    <w:rsid w:val="00B92E7D"/>
    <w:rsid w:val="00B972BE"/>
    <w:rsid w:val="00B97FD0"/>
    <w:rsid w:val="00BA18B0"/>
    <w:rsid w:val="00BA3118"/>
    <w:rsid w:val="00BA3419"/>
    <w:rsid w:val="00BA42D0"/>
    <w:rsid w:val="00BA6287"/>
    <w:rsid w:val="00BB40DE"/>
    <w:rsid w:val="00BB4F2E"/>
    <w:rsid w:val="00BB5B84"/>
    <w:rsid w:val="00BC0719"/>
    <w:rsid w:val="00BC5374"/>
    <w:rsid w:val="00BE023B"/>
    <w:rsid w:val="00BE38D7"/>
    <w:rsid w:val="00BE4815"/>
    <w:rsid w:val="00BE7318"/>
    <w:rsid w:val="00C01605"/>
    <w:rsid w:val="00C1066D"/>
    <w:rsid w:val="00C10AA2"/>
    <w:rsid w:val="00C10AE2"/>
    <w:rsid w:val="00C13987"/>
    <w:rsid w:val="00C14A13"/>
    <w:rsid w:val="00C16659"/>
    <w:rsid w:val="00C2180E"/>
    <w:rsid w:val="00C47E10"/>
    <w:rsid w:val="00C53AFF"/>
    <w:rsid w:val="00C65DB5"/>
    <w:rsid w:val="00C75B0B"/>
    <w:rsid w:val="00C80801"/>
    <w:rsid w:val="00C82BA4"/>
    <w:rsid w:val="00C82BD0"/>
    <w:rsid w:val="00C91E04"/>
    <w:rsid w:val="00C938B7"/>
    <w:rsid w:val="00C95B47"/>
    <w:rsid w:val="00CA102A"/>
    <w:rsid w:val="00CB4DC6"/>
    <w:rsid w:val="00CC068B"/>
    <w:rsid w:val="00CC3BFA"/>
    <w:rsid w:val="00CD07C2"/>
    <w:rsid w:val="00CD103F"/>
    <w:rsid w:val="00CD3286"/>
    <w:rsid w:val="00CD5F12"/>
    <w:rsid w:val="00CD6475"/>
    <w:rsid w:val="00CD6CD8"/>
    <w:rsid w:val="00CF23C8"/>
    <w:rsid w:val="00CF2417"/>
    <w:rsid w:val="00CF269A"/>
    <w:rsid w:val="00D02E07"/>
    <w:rsid w:val="00D046E7"/>
    <w:rsid w:val="00D06FD9"/>
    <w:rsid w:val="00D11A9D"/>
    <w:rsid w:val="00D17459"/>
    <w:rsid w:val="00D245AC"/>
    <w:rsid w:val="00D2696E"/>
    <w:rsid w:val="00D27392"/>
    <w:rsid w:val="00D27D64"/>
    <w:rsid w:val="00D32FE8"/>
    <w:rsid w:val="00D33069"/>
    <w:rsid w:val="00D36FF8"/>
    <w:rsid w:val="00D40372"/>
    <w:rsid w:val="00D4146E"/>
    <w:rsid w:val="00D42775"/>
    <w:rsid w:val="00D5146D"/>
    <w:rsid w:val="00D53876"/>
    <w:rsid w:val="00D53C6E"/>
    <w:rsid w:val="00D54A3D"/>
    <w:rsid w:val="00D54AC3"/>
    <w:rsid w:val="00D631F1"/>
    <w:rsid w:val="00D64DC5"/>
    <w:rsid w:val="00D956DB"/>
    <w:rsid w:val="00DA3E06"/>
    <w:rsid w:val="00DA6EC8"/>
    <w:rsid w:val="00DA7995"/>
    <w:rsid w:val="00DB2FD6"/>
    <w:rsid w:val="00DB65E7"/>
    <w:rsid w:val="00DC111D"/>
    <w:rsid w:val="00DC2770"/>
    <w:rsid w:val="00DC424D"/>
    <w:rsid w:val="00DC68B5"/>
    <w:rsid w:val="00DD4213"/>
    <w:rsid w:val="00DD4CB7"/>
    <w:rsid w:val="00DD5C0F"/>
    <w:rsid w:val="00DE2A81"/>
    <w:rsid w:val="00DE6CB3"/>
    <w:rsid w:val="00DF16BC"/>
    <w:rsid w:val="00DF5AC4"/>
    <w:rsid w:val="00DF647C"/>
    <w:rsid w:val="00E005F8"/>
    <w:rsid w:val="00E01DA3"/>
    <w:rsid w:val="00E021CB"/>
    <w:rsid w:val="00E02E4B"/>
    <w:rsid w:val="00E17512"/>
    <w:rsid w:val="00E2455F"/>
    <w:rsid w:val="00E2762B"/>
    <w:rsid w:val="00E31069"/>
    <w:rsid w:val="00E3282A"/>
    <w:rsid w:val="00E419B7"/>
    <w:rsid w:val="00E43238"/>
    <w:rsid w:val="00E47212"/>
    <w:rsid w:val="00E50AAC"/>
    <w:rsid w:val="00E55286"/>
    <w:rsid w:val="00E62575"/>
    <w:rsid w:val="00E65A45"/>
    <w:rsid w:val="00E668E8"/>
    <w:rsid w:val="00E722D0"/>
    <w:rsid w:val="00E73A48"/>
    <w:rsid w:val="00E8018F"/>
    <w:rsid w:val="00E843A9"/>
    <w:rsid w:val="00E87923"/>
    <w:rsid w:val="00EA05DE"/>
    <w:rsid w:val="00EA40E3"/>
    <w:rsid w:val="00EB0362"/>
    <w:rsid w:val="00EB070B"/>
    <w:rsid w:val="00EB4B53"/>
    <w:rsid w:val="00EB595E"/>
    <w:rsid w:val="00EC25A0"/>
    <w:rsid w:val="00ED13AE"/>
    <w:rsid w:val="00ED2A76"/>
    <w:rsid w:val="00EE31A3"/>
    <w:rsid w:val="00EE65D9"/>
    <w:rsid w:val="00EF2073"/>
    <w:rsid w:val="00EF7F31"/>
    <w:rsid w:val="00F0548A"/>
    <w:rsid w:val="00F05699"/>
    <w:rsid w:val="00F14C02"/>
    <w:rsid w:val="00F235D6"/>
    <w:rsid w:val="00F26614"/>
    <w:rsid w:val="00F35C01"/>
    <w:rsid w:val="00F41155"/>
    <w:rsid w:val="00F467B0"/>
    <w:rsid w:val="00F506B4"/>
    <w:rsid w:val="00F513E5"/>
    <w:rsid w:val="00F51DF6"/>
    <w:rsid w:val="00F55B37"/>
    <w:rsid w:val="00F573D6"/>
    <w:rsid w:val="00F606A1"/>
    <w:rsid w:val="00F63A10"/>
    <w:rsid w:val="00F7217B"/>
    <w:rsid w:val="00F74F0A"/>
    <w:rsid w:val="00F757A2"/>
    <w:rsid w:val="00F76198"/>
    <w:rsid w:val="00F80576"/>
    <w:rsid w:val="00F83ADF"/>
    <w:rsid w:val="00F848C6"/>
    <w:rsid w:val="00F86FB9"/>
    <w:rsid w:val="00F964F7"/>
    <w:rsid w:val="00FA1093"/>
    <w:rsid w:val="00FA3E6C"/>
    <w:rsid w:val="00FA602B"/>
    <w:rsid w:val="00FA77B9"/>
    <w:rsid w:val="00FB0644"/>
    <w:rsid w:val="00FB3A76"/>
    <w:rsid w:val="00FB4438"/>
    <w:rsid w:val="00FC392E"/>
    <w:rsid w:val="00FC421B"/>
    <w:rsid w:val="00FC5D31"/>
    <w:rsid w:val="00FC63A7"/>
    <w:rsid w:val="00FD0D9A"/>
    <w:rsid w:val="00FD4862"/>
    <w:rsid w:val="00FD4FBE"/>
    <w:rsid w:val="00FD710F"/>
    <w:rsid w:val="00FD7D5A"/>
    <w:rsid w:val="00FE2C56"/>
    <w:rsid w:val="00FE7D87"/>
    <w:rsid w:val="00FF337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1A59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59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A59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A59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A5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A5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A5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A5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A5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2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2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2D0"/>
  </w:style>
  <w:style w:type="paragraph" w:customStyle="1" w:styleId="a6">
    <w:name w:val="Таблицы (моноширинный)"/>
    <w:basedOn w:val="a"/>
    <w:next w:val="a"/>
    <w:rsid w:val="00E722D0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722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Основной текст (4)_"/>
    <w:basedOn w:val="a0"/>
    <w:link w:val="42"/>
    <w:rsid w:val="00E722D0"/>
    <w:rPr>
      <w:b/>
      <w:bCs/>
      <w:spacing w:val="1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22D0"/>
    <w:pPr>
      <w:shd w:val="clear" w:color="auto" w:fill="FFFFFF"/>
      <w:autoSpaceDE/>
      <w:autoSpaceDN/>
      <w:adjustRightInd/>
      <w:spacing w:after="180" w:line="240" w:lineRule="atLeast"/>
      <w:ind w:hanging="1940"/>
      <w:jc w:val="both"/>
    </w:pPr>
    <w:rPr>
      <w:rFonts w:ascii="Calibri" w:eastAsia="Calibri" w:hAnsi="Calibri"/>
      <w:b/>
      <w:bCs/>
      <w:spacing w:val="1"/>
      <w:sz w:val="13"/>
      <w:szCs w:val="1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2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22D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206D28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FD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C82BA4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2BA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Абзац"/>
    <w:basedOn w:val="a"/>
    <w:link w:val="af"/>
    <w:rsid w:val="00D245AC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f">
    <w:name w:val="Абзац Знак"/>
    <w:basedOn w:val="a0"/>
    <w:link w:val="ae"/>
    <w:rsid w:val="00D245AC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9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1A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1A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1A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1A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1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1A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091A5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Бакукина</dc:creator>
  <cp:lastModifiedBy>Gulya</cp:lastModifiedBy>
  <cp:revision>21</cp:revision>
  <cp:lastPrinted>2019-10-08T05:52:00Z</cp:lastPrinted>
  <dcterms:created xsi:type="dcterms:W3CDTF">2019-02-28T05:40:00Z</dcterms:created>
  <dcterms:modified xsi:type="dcterms:W3CDTF">2019-10-10T05:20:00Z</dcterms:modified>
</cp:coreProperties>
</file>